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37C3" w14:textId="77777777" w:rsidR="0059463C" w:rsidRDefault="0069476B" w:rsidP="007F3E5C">
      <w:pPr>
        <w:pStyle w:val="Ttulo"/>
        <w:tabs>
          <w:tab w:val="left" w:pos="567"/>
        </w:tabs>
        <w:spacing w:before="0"/>
        <w:ind w:left="0"/>
        <w:jc w:val="center"/>
        <w:rPr>
          <w:rFonts w:ascii="Calibri" w:hAnsi="Calibri" w:cs="Calibri"/>
          <w:sz w:val="22"/>
          <w:szCs w:val="22"/>
        </w:rPr>
      </w:pPr>
      <w:r w:rsidRPr="00E04E69">
        <w:rPr>
          <w:rFonts w:ascii="Calibri" w:hAnsi="Calibri" w:cs="Calibri"/>
          <w:sz w:val="22"/>
          <w:szCs w:val="22"/>
        </w:rPr>
        <w:t>MODELO</w:t>
      </w:r>
      <w:r w:rsidRPr="00E04E6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DE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INSTRUMENTO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DE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MEDIÇÃO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DE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RESULTADO</w:t>
      </w:r>
      <w:r w:rsidRPr="00E04E69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–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IMR</w:t>
      </w:r>
    </w:p>
    <w:p w14:paraId="554F4B76" w14:textId="77777777" w:rsidR="007F3E5C" w:rsidRPr="00E04E69" w:rsidRDefault="007F3E5C" w:rsidP="00E04E69">
      <w:pPr>
        <w:pStyle w:val="Ttulo"/>
        <w:tabs>
          <w:tab w:val="left" w:pos="567"/>
        </w:tabs>
        <w:spacing w:before="0"/>
        <w:ind w:left="0"/>
        <w:jc w:val="both"/>
        <w:rPr>
          <w:rFonts w:ascii="Calibri" w:hAnsi="Calibri" w:cs="Calibri"/>
          <w:sz w:val="22"/>
          <w:szCs w:val="22"/>
        </w:rPr>
      </w:pPr>
    </w:p>
    <w:p w14:paraId="51971865" w14:textId="77777777" w:rsidR="0059463C" w:rsidRDefault="0069476B" w:rsidP="00E04E69">
      <w:pPr>
        <w:pStyle w:val="Ttulo1"/>
        <w:numPr>
          <w:ilvl w:val="0"/>
          <w:numId w:val="7"/>
        </w:numPr>
        <w:tabs>
          <w:tab w:val="left" w:pos="415"/>
          <w:tab w:val="left" w:pos="567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04E69">
        <w:rPr>
          <w:rFonts w:ascii="Calibri" w:hAnsi="Calibri" w:cs="Calibri"/>
          <w:sz w:val="22"/>
          <w:szCs w:val="22"/>
        </w:rPr>
        <w:t>INFORMAÇÕES</w:t>
      </w:r>
      <w:r w:rsidRPr="00E04E6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GERAIS</w:t>
      </w:r>
    </w:p>
    <w:p w14:paraId="13C2E5BC" w14:textId="77777777" w:rsidR="007F3E5C" w:rsidRPr="00E04E69" w:rsidRDefault="007F3E5C" w:rsidP="007F3E5C">
      <w:pPr>
        <w:pStyle w:val="Ttulo1"/>
        <w:tabs>
          <w:tab w:val="left" w:pos="415"/>
          <w:tab w:val="left" w:pos="567"/>
        </w:tabs>
        <w:spacing w:before="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2C8FAB64" w14:textId="77777777" w:rsidR="0059463C" w:rsidRDefault="0069476B" w:rsidP="00E04E69">
      <w:pPr>
        <w:pStyle w:val="PargrafodaLista"/>
        <w:numPr>
          <w:ilvl w:val="1"/>
          <w:numId w:val="7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O Instrumento de Medição de Resultado – IMR é o ajuste escrito anexo ao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contrato entre o provedor de serviços e o órgão contratante, que define, em bases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compreensíveis,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tangíveis,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objetivamente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observáveis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comprováveis,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níveis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esperados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prestação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serviço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respectivas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adequações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pagamento, conforme previsto no ANEXO V-B, da IN nº 05/2017 para a avaliação 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 do serviço. A Fiscalização Técnica do contrato deve avaliar constantemente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 execução do objeto e, se for o caso, poderá utilizar o Instrumento de Medição 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Resultado (IMR), para aferição da qualidade da prestação dos serviços, devendo haver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62"/>
        </w:rPr>
        <w:t xml:space="preserve"> </w:t>
      </w:r>
      <w:r w:rsidRPr="00E04E69">
        <w:rPr>
          <w:rFonts w:ascii="Calibri" w:hAnsi="Calibri" w:cs="Calibri"/>
        </w:rPr>
        <w:t>redimensionamento  no</w:t>
      </w:r>
      <w:r w:rsidRPr="00E04E69">
        <w:rPr>
          <w:rFonts w:ascii="Calibri" w:hAnsi="Calibri" w:cs="Calibri"/>
          <w:spacing w:val="63"/>
        </w:rPr>
        <w:t xml:space="preserve"> </w:t>
      </w:r>
      <w:r w:rsidRPr="00E04E69">
        <w:rPr>
          <w:rFonts w:ascii="Calibri" w:hAnsi="Calibri" w:cs="Calibri"/>
        </w:rPr>
        <w:t>pagamento</w:t>
      </w:r>
      <w:r w:rsidRPr="00E04E69">
        <w:rPr>
          <w:rFonts w:ascii="Calibri" w:hAnsi="Calibri" w:cs="Calibri"/>
          <w:spacing w:val="63"/>
        </w:rPr>
        <w:t xml:space="preserve"> </w:t>
      </w:r>
      <w:r w:rsidRPr="00E04E69">
        <w:rPr>
          <w:rFonts w:ascii="Calibri" w:hAnsi="Calibri" w:cs="Calibri"/>
        </w:rPr>
        <w:t>com</w:t>
      </w:r>
      <w:r w:rsidRPr="00E04E69">
        <w:rPr>
          <w:rFonts w:ascii="Calibri" w:hAnsi="Calibri" w:cs="Calibri"/>
          <w:spacing w:val="61"/>
        </w:rPr>
        <w:t xml:space="preserve"> </w:t>
      </w:r>
      <w:r w:rsidRPr="00E04E69">
        <w:rPr>
          <w:rFonts w:ascii="Calibri" w:hAnsi="Calibri" w:cs="Calibri"/>
        </w:rPr>
        <w:t>base</w:t>
      </w:r>
      <w:r w:rsidRPr="00E04E69">
        <w:rPr>
          <w:rFonts w:ascii="Calibri" w:hAnsi="Calibri" w:cs="Calibri"/>
          <w:spacing w:val="62"/>
        </w:rPr>
        <w:t xml:space="preserve"> </w:t>
      </w:r>
      <w:r w:rsidRPr="00E04E69">
        <w:rPr>
          <w:rFonts w:ascii="Calibri" w:hAnsi="Calibri" w:cs="Calibri"/>
        </w:rPr>
        <w:t>nos</w:t>
      </w:r>
      <w:r w:rsidRPr="00E04E69">
        <w:rPr>
          <w:rFonts w:ascii="Calibri" w:hAnsi="Calibri" w:cs="Calibri"/>
          <w:spacing w:val="63"/>
        </w:rPr>
        <w:t xml:space="preserve"> </w:t>
      </w:r>
      <w:r w:rsidRPr="00E04E69">
        <w:rPr>
          <w:rFonts w:ascii="Calibri" w:hAnsi="Calibri" w:cs="Calibri"/>
        </w:rPr>
        <w:t>indicadores</w:t>
      </w:r>
      <w:r w:rsidRPr="00E04E69">
        <w:rPr>
          <w:rFonts w:ascii="Calibri" w:hAnsi="Calibri" w:cs="Calibri"/>
          <w:spacing w:val="63"/>
        </w:rPr>
        <w:t xml:space="preserve"> </w:t>
      </w:r>
      <w:r w:rsidRPr="00E04E69">
        <w:rPr>
          <w:rFonts w:ascii="Calibri" w:hAnsi="Calibri" w:cs="Calibri"/>
        </w:rPr>
        <w:t>estabelecidos,</w:t>
      </w:r>
      <w:r w:rsidRPr="00E04E69">
        <w:rPr>
          <w:rFonts w:ascii="Calibri" w:hAnsi="Calibri" w:cs="Calibri"/>
          <w:spacing w:val="63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63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-63"/>
        </w:rPr>
        <w:t xml:space="preserve"> </w:t>
      </w:r>
      <w:r w:rsidRPr="00E04E69">
        <w:rPr>
          <w:rFonts w:ascii="Calibri" w:hAnsi="Calibri" w:cs="Calibri"/>
        </w:rPr>
        <w:t>aplicação de sanções contratuais cabíveis, incluindo as previstas no presente anexo,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sempre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que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contratada:</w:t>
      </w:r>
    </w:p>
    <w:p w14:paraId="29090A46" w14:textId="77777777" w:rsidR="00FD0271" w:rsidRPr="00E04E69" w:rsidRDefault="00FD0271" w:rsidP="00FD0271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1EAEE6DC" w14:textId="77777777" w:rsidR="0059463C" w:rsidRDefault="0069476B" w:rsidP="00E04E69">
      <w:pPr>
        <w:pStyle w:val="PargrafodaLista"/>
        <w:numPr>
          <w:ilvl w:val="2"/>
          <w:numId w:val="7"/>
        </w:numPr>
        <w:tabs>
          <w:tab w:val="left" w:pos="567"/>
          <w:tab w:val="left" w:pos="1121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não</w:t>
      </w:r>
      <w:r w:rsidRPr="00E04E69">
        <w:rPr>
          <w:rFonts w:ascii="Calibri" w:hAnsi="Calibri" w:cs="Calibri"/>
          <w:spacing w:val="13"/>
        </w:rPr>
        <w:t xml:space="preserve"> </w:t>
      </w:r>
      <w:r w:rsidRPr="00E04E69">
        <w:rPr>
          <w:rFonts w:ascii="Calibri" w:hAnsi="Calibri" w:cs="Calibri"/>
        </w:rPr>
        <w:t>produzir</w:t>
      </w:r>
      <w:r w:rsidRPr="00E04E69">
        <w:rPr>
          <w:rFonts w:ascii="Calibri" w:hAnsi="Calibri" w:cs="Calibri"/>
          <w:spacing w:val="16"/>
        </w:rPr>
        <w:t xml:space="preserve"> </w:t>
      </w:r>
      <w:r w:rsidRPr="00E04E69">
        <w:rPr>
          <w:rFonts w:ascii="Calibri" w:hAnsi="Calibri" w:cs="Calibri"/>
        </w:rPr>
        <w:t>os</w:t>
      </w:r>
      <w:r w:rsidRPr="00E04E69">
        <w:rPr>
          <w:rFonts w:ascii="Calibri" w:hAnsi="Calibri" w:cs="Calibri"/>
          <w:spacing w:val="13"/>
        </w:rPr>
        <w:t xml:space="preserve"> </w:t>
      </w:r>
      <w:r w:rsidRPr="00E04E69">
        <w:rPr>
          <w:rFonts w:ascii="Calibri" w:hAnsi="Calibri" w:cs="Calibri"/>
        </w:rPr>
        <w:t>resultados,</w:t>
      </w:r>
      <w:r w:rsidRPr="00E04E69">
        <w:rPr>
          <w:rFonts w:ascii="Calibri" w:hAnsi="Calibri" w:cs="Calibri"/>
          <w:spacing w:val="15"/>
        </w:rPr>
        <w:t xml:space="preserve"> </w:t>
      </w:r>
      <w:r w:rsidRPr="00E04E69">
        <w:rPr>
          <w:rFonts w:ascii="Calibri" w:hAnsi="Calibri" w:cs="Calibri"/>
        </w:rPr>
        <w:t>deixar</w:t>
      </w:r>
      <w:r w:rsidRPr="00E04E69">
        <w:rPr>
          <w:rFonts w:ascii="Calibri" w:hAnsi="Calibri" w:cs="Calibri"/>
          <w:spacing w:val="16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6"/>
        </w:rPr>
        <w:t xml:space="preserve"> </w:t>
      </w:r>
      <w:r w:rsidRPr="00E04E69">
        <w:rPr>
          <w:rFonts w:ascii="Calibri" w:hAnsi="Calibri" w:cs="Calibri"/>
        </w:rPr>
        <w:t>executar,</w:t>
      </w:r>
      <w:r w:rsidRPr="00E04E69">
        <w:rPr>
          <w:rFonts w:ascii="Calibri" w:hAnsi="Calibri" w:cs="Calibri"/>
          <w:spacing w:val="14"/>
        </w:rPr>
        <w:t xml:space="preserve"> </w:t>
      </w:r>
      <w:r w:rsidRPr="00E04E69">
        <w:rPr>
          <w:rFonts w:ascii="Calibri" w:hAnsi="Calibri" w:cs="Calibri"/>
        </w:rPr>
        <w:t>ou</w:t>
      </w:r>
      <w:r w:rsidRPr="00E04E69">
        <w:rPr>
          <w:rFonts w:ascii="Calibri" w:hAnsi="Calibri" w:cs="Calibri"/>
          <w:spacing w:val="13"/>
        </w:rPr>
        <w:t xml:space="preserve"> </w:t>
      </w:r>
      <w:r w:rsidRPr="00E04E69">
        <w:rPr>
          <w:rFonts w:ascii="Calibri" w:hAnsi="Calibri" w:cs="Calibri"/>
        </w:rPr>
        <w:t>não</w:t>
      </w:r>
      <w:r w:rsidRPr="00E04E69">
        <w:rPr>
          <w:rFonts w:ascii="Calibri" w:hAnsi="Calibri" w:cs="Calibri"/>
          <w:spacing w:val="16"/>
        </w:rPr>
        <w:t xml:space="preserve"> </w:t>
      </w:r>
      <w:r w:rsidRPr="00E04E69">
        <w:rPr>
          <w:rFonts w:ascii="Calibri" w:hAnsi="Calibri" w:cs="Calibri"/>
        </w:rPr>
        <w:t>executar</w:t>
      </w:r>
      <w:r w:rsidRPr="00E04E69">
        <w:rPr>
          <w:rFonts w:ascii="Calibri" w:hAnsi="Calibri" w:cs="Calibri"/>
          <w:spacing w:val="14"/>
        </w:rPr>
        <w:t xml:space="preserve"> </w:t>
      </w:r>
      <w:r w:rsidRPr="00E04E69">
        <w:rPr>
          <w:rFonts w:ascii="Calibri" w:hAnsi="Calibri" w:cs="Calibri"/>
        </w:rPr>
        <w:t>com</w:t>
      </w:r>
      <w:r w:rsidRPr="00E04E69">
        <w:rPr>
          <w:rFonts w:ascii="Calibri" w:hAnsi="Calibri" w:cs="Calibri"/>
          <w:spacing w:val="13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mínima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exigida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as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atividades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contratadas;</w:t>
      </w:r>
    </w:p>
    <w:p w14:paraId="3F565305" w14:textId="77777777" w:rsidR="00FD0271" w:rsidRPr="00E04E69" w:rsidRDefault="00FD0271" w:rsidP="00FD0271">
      <w:pPr>
        <w:pStyle w:val="PargrafodaLista"/>
        <w:tabs>
          <w:tab w:val="left" w:pos="567"/>
          <w:tab w:val="left" w:pos="1121"/>
        </w:tabs>
        <w:spacing w:before="0"/>
        <w:ind w:left="0"/>
        <w:jc w:val="left"/>
        <w:rPr>
          <w:rFonts w:ascii="Calibri" w:hAnsi="Calibri" w:cs="Calibri"/>
        </w:rPr>
      </w:pPr>
    </w:p>
    <w:p w14:paraId="36DB3CFF" w14:textId="77777777" w:rsidR="0059463C" w:rsidRDefault="0069476B" w:rsidP="00E04E69">
      <w:pPr>
        <w:pStyle w:val="PargrafodaLista"/>
        <w:numPr>
          <w:ilvl w:val="2"/>
          <w:numId w:val="7"/>
        </w:numPr>
        <w:tabs>
          <w:tab w:val="left" w:pos="567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deixar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22"/>
        </w:rPr>
        <w:t xml:space="preserve"> </w:t>
      </w:r>
      <w:r w:rsidRPr="00E04E69">
        <w:rPr>
          <w:rFonts w:ascii="Calibri" w:hAnsi="Calibri" w:cs="Calibri"/>
        </w:rPr>
        <w:t>utilizar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materiais</w:t>
      </w:r>
      <w:r w:rsidRPr="00E04E69">
        <w:rPr>
          <w:rFonts w:ascii="Calibri" w:hAnsi="Calibri" w:cs="Calibri"/>
          <w:spacing w:val="22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recursos</w:t>
      </w:r>
      <w:r w:rsidRPr="00E04E69">
        <w:rPr>
          <w:rFonts w:ascii="Calibri" w:hAnsi="Calibri" w:cs="Calibri"/>
          <w:spacing w:val="25"/>
        </w:rPr>
        <w:t xml:space="preserve"> </w:t>
      </w:r>
      <w:r w:rsidRPr="00E04E69">
        <w:rPr>
          <w:rFonts w:ascii="Calibri" w:hAnsi="Calibri" w:cs="Calibri"/>
        </w:rPr>
        <w:t>humanos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exigidos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para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25"/>
        </w:rPr>
        <w:t xml:space="preserve"> </w:t>
      </w:r>
      <w:r w:rsidRPr="00E04E69">
        <w:rPr>
          <w:rFonts w:ascii="Calibri" w:hAnsi="Calibri" w:cs="Calibri"/>
        </w:rPr>
        <w:t>execução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serviço,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ou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utilizá-los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com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ou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quantidade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inferior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à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demandada.</w:t>
      </w:r>
    </w:p>
    <w:p w14:paraId="5844EE68" w14:textId="77777777" w:rsidR="00FD0271" w:rsidRPr="00E04E69" w:rsidRDefault="00FD0271" w:rsidP="00FD0271">
      <w:pPr>
        <w:pStyle w:val="PargrafodaLista"/>
        <w:tabs>
          <w:tab w:val="left" w:pos="567"/>
        </w:tabs>
        <w:spacing w:before="0"/>
        <w:ind w:left="0"/>
        <w:jc w:val="left"/>
        <w:rPr>
          <w:rFonts w:ascii="Calibri" w:hAnsi="Calibri" w:cs="Calibri"/>
        </w:rPr>
      </w:pPr>
    </w:p>
    <w:p w14:paraId="13BFC986" w14:textId="77777777" w:rsidR="0059463C" w:rsidRDefault="0069476B" w:rsidP="00E04E69">
      <w:pPr>
        <w:pStyle w:val="Ttulo1"/>
        <w:numPr>
          <w:ilvl w:val="0"/>
          <w:numId w:val="6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04E69">
        <w:rPr>
          <w:rFonts w:ascii="Calibri" w:hAnsi="Calibri" w:cs="Calibri"/>
          <w:sz w:val="22"/>
          <w:szCs w:val="22"/>
        </w:rPr>
        <w:t>OBJETIVOS</w:t>
      </w:r>
      <w:r w:rsidRPr="00E04E6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A</w:t>
      </w:r>
      <w:r w:rsidRPr="00E04E6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ATINGIR</w:t>
      </w:r>
    </w:p>
    <w:p w14:paraId="271E39F8" w14:textId="77777777" w:rsidR="00FD0271" w:rsidRPr="00E04E69" w:rsidRDefault="00FD0271" w:rsidP="00FD0271">
      <w:pPr>
        <w:pStyle w:val="Ttulo1"/>
        <w:tabs>
          <w:tab w:val="left" w:pos="567"/>
          <w:tab w:val="left" w:pos="929"/>
        </w:tabs>
        <w:spacing w:before="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3FA2C6B6" w14:textId="77777777" w:rsidR="0059463C" w:rsidRDefault="0069476B" w:rsidP="00E04E69">
      <w:pPr>
        <w:pStyle w:val="PargrafodaLista"/>
        <w:numPr>
          <w:ilvl w:val="1"/>
          <w:numId w:val="6"/>
        </w:numPr>
        <w:tabs>
          <w:tab w:val="left" w:pos="567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utilização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IMR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impede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aplicação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concomitante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outros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mecanismos para a avaliação da prestação dos serviços, cujo principal objetivo é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assegurar a prestação dos serviços, no qual a CONTRATADA deverá executá-los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conforme rotinas previstas nas especificações contidas neste Instrumento, de forma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contínua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elevados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níveis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sob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supervisão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Equipe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Fiscalização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Instituto,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identificando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eventuais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falhas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ou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outras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situações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possam</w:t>
      </w:r>
      <w:r w:rsidRPr="00E04E69">
        <w:rPr>
          <w:rFonts w:ascii="Calibri" w:hAnsi="Calibri" w:cs="Calibri"/>
          <w:spacing w:val="-4"/>
        </w:rPr>
        <w:t xml:space="preserve"> </w:t>
      </w:r>
      <w:r w:rsidRPr="00E04E69">
        <w:rPr>
          <w:rFonts w:ascii="Calibri" w:hAnsi="Calibri" w:cs="Calibri"/>
        </w:rPr>
        <w:t>influenciar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medição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resultados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na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prestação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serviço.</w:t>
      </w:r>
    </w:p>
    <w:p w14:paraId="710BBAA4" w14:textId="77777777" w:rsidR="00FD0271" w:rsidRPr="00E04E69" w:rsidRDefault="00FD0271" w:rsidP="00FD0271">
      <w:pPr>
        <w:pStyle w:val="PargrafodaLista"/>
        <w:tabs>
          <w:tab w:val="left" w:pos="567"/>
        </w:tabs>
        <w:spacing w:before="0"/>
        <w:ind w:left="0"/>
        <w:jc w:val="left"/>
        <w:rPr>
          <w:rFonts w:ascii="Calibri" w:hAnsi="Calibri" w:cs="Calibri"/>
        </w:rPr>
      </w:pPr>
    </w:p>
    <w:p w14:paraId="62AE1453" w14:textId="77777777" w:rsidR="0059463C" w:rsidRDefault="0069476B" w:rsidP="00E04E69">
      <w:pPr>
        <w:pStyle w:val="Ttulo1"/>
        <w:numPr>
          <w:ilvl w:val="0"/>
          <w:numId w:val="6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04E69">
        <w:rPr>
          <w:rFonts w:ascii="Calibri" w:hAnsi="Calibri" w:cs="Calibri"/>
          <w:sz w:val="22"/>
          <w:szCs w:val="22"/>
        </w:rPr>
        <w:t>FORMA DE</w:t>
      </w:r>
      <w:r w:rsidRPr="00E04E6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AVALIAÇÃO</w:t>
      </w:r>
    </w:p>
    <w:p w14:paraId="37F72BC6" w14:textId="77777777" w:rsidR="00FD0271" w:rsidRPr="00E04E69" w:rsidRDefault="00FD0271" w:rsidP="00FD0271">
      <w:pPr>
        <w:pStyle w:val="Ttulo1"/>
        <w:tabs>
          <w:tab w:val="left" w:pos="567"/>
          <w:tab w:val="left" w:pos="929"/>
        </w:tabs>
        <w:spacing w:before="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4B4E96AF" w14:textId="77777777" w:rsidR="0059463C" w:rsidRDefault="0069476B" w:rsidP="00E04E69">
      <w:pPr>
        <w:pStyle w:val="PargrafodaLista"/>
        <w:numPr>
          <w:ilvl w:val="1"/>
          <w:numId w:val="5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Definição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situações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caracterizem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atingimento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objetivo,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atribuição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descontos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valor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pagamento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devido.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Durante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execução</w:t>
      </w:r>
      <w:r w:rsidRPr="00E04E69">
        <w:rPr>
          <w:rFonts w:ascii="Calibri" w:hAnsi="Calibri" w:cs="Calibri"/>
          <w:spacing w:val="65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objeto, fase do recebimento provisório, o fiscal técnico designado deverá monitorar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constantemente o nível de qualidade dos serviços para evitar a sua degeneração,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devendo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intervir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para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requerer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à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correção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faltas,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falhas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irregularidades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constatadas.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fiscal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técnico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deverá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apresentar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preposto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avaliação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execução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objeto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ou,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caso,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avaliação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desempenho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prestação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dos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serviços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realizada.</w:t>
      </w:r>
    </w:p>
    <w:p w14:paraId="46677690" w14:textId="77777777" w:rsidR="00FD0271" w:rsidRPr="00E04E69" w:rsidRDefault="00FD0271" w:rsidP="00FD0271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20F78BF2" w14:textId="77777777" w:rsidR="0059463C" w:rsidRDefault="0069476B" w:rsidP="00E04E69">
      <w:pPr>
        <w:pStyle w:val="PargrafodaLista"/>
        <w:numPr>
          <w:ilvl w:val="1"/>
          <w:numId w:val="5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O preposto deverá apor assinatura no documento, tomando ciência da avaliação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realizada.</w:t>
      </w:r>
    </w:p>
    <w:p w14:paraId="461CE785" w14:textId="77777777" w:rsidR="00FD0271" w:rsidRPr="00E04E69" w:rsidRDefault="00FD0271" w:rsidP="00FD0271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1456424E" w14:textId="31302C79" w:rsidR="0059463C" w:rsidRDefault="0069476B" w:rsidP="00E04E69">
      <w:pPr>
        <w:pStyle w:val="PargrafodaLista"/>
        <w:numPr>
          <w:ilvl w:val="1"/>
          <w:numId w:val="5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FD0271">
        <w:rPr>
          <w:rFonts w:ascii="Calibri" w:hAnsi="Calibri" w:cs="Calibri"/>
        </w:rPr>
        <w:t>A contratada poderá apresentar justificativa para a prestação do serviço com</w:t>
      </w:r>
      <w:r w:rsidRPr="00FD0271">
        <w:rPr>
          <w:rFonts w:ascii="Calibri" w:hAnsi="Calibri" w:cs="Calibri"/>
          <w:spacing w:val="1"/>
        </w:rPr>
        <w:t xml:space="preserve"> </w:t>
      </w:r>
      <w:r w:rsidRPr="00FD0271">
        <w:rPr>
          <w:rFonts w:ascii="Calibri" w:hAnsi="Calibri" w:cs="Calibri"/>
        </w:rPr>
        <w:t>menor</w:t>
      </w:r>
      <w:r w:rsidRPr="00FD0271">
        <w:rPr>
          <w:rFonts w:ascii="Calibri" w:hAnsi="Calibri" w:cs="Calibri"/>
          <w:spacing w:val="31"/>
        </w:rPr>
        <w:t xml:space="preserve"> </w:t>
      </w:r>
      <w:r w:rsidRPr="00FD0271">
        <w:rPr>
          <w:rFonts w:ascii="Calibri" w:hAnsi="Calibri" w:cs="Calibri"/>
        </w:rPr>
        <w:t>nível</w:t>
      </w:r>
      <w:r w:rsidRPr="00FD0271">
        <w:rPr>
          <w:rFonts w:ascii="Calibri" w:hAnsi="Calibri" w:cs="Calibri"/>
          <w:spacing w:val="34"/>
        </w:rPr>
        <w:t xml:space="preserve"> </w:t>
      </w:r>
      <w:r w:rsidRPr="00FD0271">
        <w:rPr>
          <w:rFonts w:ascii="Calibri" w:hAnsi="Calibri" w:cs="Calibri"/>
        </w:rPr>
        <w:t>de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conformidade,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que</w:t>
      </w:r>
      <w:r w:rsidRPr="00FD0271">
        <w:rPr>
          <w:rFonts w:ascii="Calibri" w:hAnsi="Calibri" w:cs="Calibri"/>
          <w:spacing w:val="34"/>
        </w:rPr>
        <w:t xml:space="preserve"> </w:t>
      </w:r>
      <w:r w:rsidRPr="00FD0271">
        <w:rPr>
          <w:rFonts w:ascii="Calibri" w:hAnsi="Calibri" w:cs="Calibri"/>
        </w:rPr>
        <w:t>poderá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ser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aceita</w:t>
      </w:r>
      <w:r w:rsidRPr="00FD0271">
        <w:rPr>
          <w:rFonts w:ascii="Calibri" w:hAnsi="Calibri" w:cs="Calibri"/>
          <w:spacing w:val="31"/>
        </w:rPr>
        <w:t xml:space="preserve"> </w:t>
      </w:r>
      <w:r w:rsidRPr="00FD0271">
        <w:rPr>
          <w:rFonts w:ascii="Calibri" w:hAnsi="Calibri" w:cs="Calibri"/>
        </w:rPr>
        <w:t>pelo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fiscal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técnico,</w:t>
      </w:r>
      <w:r w:rsidRPr="00FD0271">
        <w:rPr>
          <w:rFonts w:ascii="Calibri" w:hAnsi="Calibri" w:cs="Calibri"/>
          <w:spacing w:val="36"/>
        </w:rPr>
        <w:t xml:space="preserve"> </w:t>
      </w:r>
      <w:r w:rsidRPr="00FD0271">
        <w:rPr>
          <w:rFonts w:ascii="Calibri" w:hAnsi="Calibri" w:cs="Calibri"/>
        </w:rPr>
        <w:t>desde</w:t>
      </w:r>
      <w:r w:rsidRPr="00FD0271">
        <w:rPr>
          <w:rFonts w:ascii="Calibri" w:hAnsi="Calibri" w:cs="Calibri"/>
          <w:spacing w:val="32"/>
        </w:rPr>
        <w:t xml:space="preserve"> </w:t>
      </w:r>
      <w:r w:rsidRPr="00FD0271">
        <w:rPr>
          <w:rFonts w:ascii="Calibri" w:hAnsi="Calibri" w:cs="Calibri"/>
        </w:rPr>
        <w:t>que</w:t>
      </w:r>
      <w:r w:rsidR="00FD0271" w:rsidRPr="00FD0271">
        <w:rPr>
          <w:rFonts w:ascii="Calibri" w:hAnsi="Calibri" w:cs="Calibri"/>
        </w:rPr>
        <w:t xml:space="preserve"> </w:t>
      </w:r>
      <w:r w:rsidRPr="00FD0271">
        <w:rPr>
          <w:rFonts w:ascii="Calibri" w:hAnsi="Calibri" w:cs="Calibri"/>
        </w:rPr>
        <w:t>comprovada</w:t>
      </w:r>
      <w:r w:rsidRPr="00FD0271">
        <w:rPr>
          <w:rFonts w:ascii="Calibri" w:hAnsi="Calibri" w:cs="Calibri"/>
          <w:spacing w:val="23"/>
        </w:rPr>
        <w:t xml:space="preserve"> </w:t>
      </w:r>
      <w:r w:rsidRPr="00FD0271">
        <w:rPr>
          <w:rFonts w:ascii="Calibri" w:hAnsi="Calibri" w:cs="Calibri"/>
        </w:rPr>
        <w:t>a</w:t>
      </w:r>
      <w:r w:rsidRPr="00FD0271">
        <w:rPr>
          <w:rFonts w:ascii="Calibri" w:hAnsi="Calibri" w:cs="Calibri"/>
          <w:spacing w:val="21"/>
        </w:rPr>
        <w:t xml:space="preserve"> </w:t>
      </w:r>
      <w:r w:rsidRPr="00FD0271">
        <w:rPr>
          <w:rFonts w:ascii="Calibri" w:hAnsi="Calibri" w:cs="Calibri"/>
        </w:rPr>
        <w:t>excepcionalidade</w:t>
      </w:r>
      <w:r w:rsidRPr="00FD0271">
        <w:rPr>
          <w:rFonts w:ascii="Calibri" w:hAnsi="Calibri" w:cs="Calibri"/>
          <w:spacing w:val="22"/>
        </w:rPr>
        <w:t xml:space="preserve"> </w:t>
      </w:r>
      <w:r w:rsidRPr="00FD0271">
        <w:rPr>
          <w:rFonts w:ascii="Calibri" w:hAnsi="Calibri" w:cs="Calibri"/>
        </w:rPr>
        <w:t>da</w:t>
      </w:r>
      <w:r w:rsidRPr="00FD0271">
        <w:rPr>
          <w:rFonts w:ascii="Calibri" w:hAnsi="Calibri" w:cs="Calibri"/>
          <w:spacing w:val="23"/>
        </w:rPr>
        <w:t xml:space="preserve"> </w:t>
      </w:r>
      <w:r w:rsidRPr="00FD0271">
        <w:rPr>
          <w:rFonts w:ascii="Calibri" w:hAnsi="Calibri" w:cs="Calibri"/>
        </w:rPr>
        <w:t>ocorrência,</w:t>
      </w:r>
      <w:r w:rsidRPr="00FD0271">
        <w:rPr>
          <w:rFonts w:ascii="Calibri" w:hAnsi="Calibri" w:cs="Calibri"/>
          <w:spacing w:val="21"/>
        </w:rPr>
        <w:t xml:space="preserve"> </w:t>
      </w:r>
      <w:r w:rsidRPr="00FD0271">
        <w:rPr>
          <w:rFonts w:ascii="Calibri" w:hAnsi="Calibri" w:cs="Calibri"/>
        </w:rPr>
        <w:t>resultante</w:t>
      </w:r>
      <w:r w:rsidRPr="00FD0271">
        <w:rPr>
          <w:rFonts w:ascii="Calibri" w:hAnsi="Calibri" w:cs="Calibri"/>
          <w:spacing w:val="22"/>
        </w:rPr>
        <w:t xml:space="preserve"> </w:t>
      </w:r>
      <w:r w:rsidRPr="00FD0271">
        <w:rPr>
          <w:rFonts w:ascii="Calibri" w:hAnsi="Calibri" w:cs="Calibri"/>
        </w:rPr>
        <w:t>exclusivamente</w:t>
      </w:r>
      <w:r w:rsidRPr="00FD0271">
        <w:rPr>
          <w:rFonts w:ascii="Calibri" w:hAnsi="Calibri" w:cs="Calibri"/>
          <w:spacing w:val="21"/>
        </w:rPr>
        <w:t xml:space="preserve"> </w:t>
      </w:r>
      <w:r w:rsidRPr="00FD0271">
        <w:rPr>
          <w:rFonts w:ascii="Calibri" w:hAnsi="Calibri" w:cs="Calibri"/>
        </w:rPr>
        <w:t>de</w:t>
      </w:r>
      <w:r w:rsidRPr="00FD0271">
        <w:rPr>
          <w:rFonts w:ascii="Calibri" w:hAnsi="Calibri" w:cs="Calibri"/>
          <w:spacing w:val="22"/>
        </w:rPr>
        <w:t xml:space="preserve"> </w:t>
      </w:r>
      <w:r w:rsidRPr="00FD0271">
        <w:rPr>
          <w:rFonts w:ascii="Calibri" w:hAnsi="Calibri" w:cs="Calibri"/>
        </w:rPr>
        <w:t>fatores</w:t>
      </w:r>
      <w:r w:rsidRPr="00FD0271">
        <w:rPr>
          <w:rFonts w:ascii="Calibri" w:hAnsi="Calibri" w:cs="Calibri"/>
          <w:spacing w:val="-62"/>
        </w:rPr>
        <w:t xml:space="preserve"> </w:t>
      </w:r>
      <w:r w:rsidRPr="00FD0271">
        <w:rPr>
          <w:rFonts w:ascii="Calibri" w:hAnsi="Calibri" w:cs="Calibri"/>
        </w:rPr>
        <w:t>imprevisíveis</w:t>
      </w:r>
      <w:r w:rsidRPr="00FD0271">
        <w:rPr>
          <w:rFonts w:ascii="Calibri" w:hAnsi="Calibri" w:cs="Calibri"/>
          <w:spacing w:val="-2"/>
        </w:rPr>
        <w:t xml:space="preserve"> </w:t>
      </w:r>
      <w:r w:rsidRPr="00FD0271">
        <w:rPr>
          <w:rFonts w:ascii="Calibri" w:hAnsi="Calibri" w:cs="Calibri"/>
        </w:rPr>
        <w:t>e</w:t>
      </w:r>
      <w:r w:rsidRPr="00FD0271">
        <w:rPr>
          <w:rFonts w:ascii="Calibri" w:hAnsi="Calibri" w:cs="Calibri"/>
          <w:spacing w:val="-1"/>
        </w:rPr>
        <w:t xml:space="preserve"> </w:t>
      </w:r>
      <w:r w:rsidRPr="00FD0271">
        <w:rPr>
          <w:rFonts w:ascii="Calibri" w:hAnsi="Calibri" w:cs="Calibri"/>
        </w:rPr>
        <w:t>alheios</w:t>
      </w:r>
      <w:r w:rsidRPr="00FD0271">
        <w:rPr>
          <w:rFonts w:ascii="Calibri" w:hAnsi="Calibri" w:cs="Calibri"/>
          <w:spacing w:val="1"/>
        </w:rPr>
        <w:t xml:space="preserve"> </w:t>
      </w:r>
      <w:r w:rsidRPr="00FD0271">
        <w:rPr>
          <w:rFonts w:ascii="Calibri" w:hAnsi="Calibri" w:cs="Calibri"/>
        </w:rPr>
        <w:t>ao</w:t>
      </w:r>
      <w:r w:rsidRPr="00FD0271">
        <w:rPr>
          <w:rFonts w:ascii="Calibri" w:hAnsi="Calibri" w:cs="Calibri"/>
          <w:spacing w:val="-2"/>
        </w:rPr>
        <w:t xml:space="preserve"> </w:t>
      </w:r>
      <w:r w:rsidRPr="00FD0271">
        <w:rPr>
          <w:rFonts w:ascii="Calibri" w:hAnsi="Calibri" w:cs="Calibri"/>
        </w:rPr>
        <w:t>controle</w:t>
      </w:r>
      <w:r w:rsidRPr="00FD0271">
        <w:rPr>
          <w:rFonts w:ascii="Calibri" w:hAnsi="Calibri" w:cs="Calibri"/>
          <w:spacing w:val="2"/>
        </w:rPr>
        <w:t xml:space="preserve"> </w:t>
      </w:r>
      <w:r w:rsidRPr="00FD0271">
        <w:rPr>
          <w:rFonts w:ascii="Calibri" w:hAnsi="Calibri" w:cs="Calibri"/>
        </w:rPr>
        <w:t>do</w:t>
      </w:r>
      <w:r w:rsidRPr="00FD0271">
        <w:rPr>
          <w:rFonts w:ascii="Calibri" w:hAnsi="Calibri" w:cs="Calibri"/>
          <w:spacing w:val="-2"/>
        </w:rPr>
        <w:t xml:space="preserve"> </w:t>
      </w:r>
      <w:r w:rsidRPr="00FD0271">
        <w:rPr>
          <w:rFonts w:ascii="Calibri" w:hAnsi="Calibri" w:cs="Calibri"/>
        </w:rPr>
        <w:t>prestador.</w:t>
      </w:r>
    </w:p>
    <w:p w14:paraId="110BA9A6" w14:textId="77777777" w:rsidR="00FD0271" w:rsidRPr="00FD0271" w:rsidRDefault="00FD0271" w:rsidP="00FD0271">
      <w:pPr>
        <w:pStyle w:val="PargrafodaLista"/>
        <w:tabs>
          <w:tab w:val="left" w:pos="567"/>
          <w:tab w:val="left" w:pos="929"/>
        </w:tabs>
        <w:spacing w:before="0"/>
        <w:ind w:left="0"/>
        <w:rPr>
          <w:rFonts w:ascii="Calibri" w:hAnsi="Calibri" w:cs="Calibri"/>
        </w:rPr>
      </w:pPr>
    </w:p>
    <w:p w14:paraId="4C3A57F8" w14:textId="77777777" w:rsidR="0059463C" w:rsidRDefault="0069476B" w:rsidP="00E04E69">
      <w:pPr>
        <w:pStyle w:val="Ttulo1"/>
        <w:numPr>
          <w:ilvl w:val="0"/>
          <w:numId w:val="6"/>
        </w:numPr>
        <w:tabs>
          <w:tab w:val="left" w:pos="567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04E69">
        <w:rPr>
          <w:rFonts w:ascii="Calibri" w:hAnsi="Calibri" w:cs="Calibri"/>
          <w:sz w:val="22"/>
          <w:szCs w:val="22"/>
        </w:rPr>
        <w:t>SANÇÕES</w:t>
      </w:r>
    </w:p>
    <w:p w14:paraId="236EC314" w14:textId="77777777" w:rsidR="00FD0271" w:rsidRPr="00E04E69" w:rsidRDefault="00FD0271" w:rsidP="00FD0271">
      <w:pPr>
        <w:pStyle w:val="Ttulo1"/>
        <w:tabs>
          <w:tab w:val="left" w:pos="567"/>
        </w:tabs>
        <w:spacing w:before="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754D9052" w14:textId="77777777" w:rsidR="0059463C" w:rsidRDefault="0069476B" w:rsidP="00E04E69">
      <w:pPr>
        <w:pStyle w:val="PargrafodaLista"/>
        <w:numPr>
          <w:ilvl w:val="1"/>
          <w:numId w:val="4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Embora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aplicação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índices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desconto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seja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instrumento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gestão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contratual,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configurando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sanção,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poderá,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pela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insuficiente,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aplicar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penalidades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previstas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contrato.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hipótese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comportamento contínuo de desconformidade da prestação do serviço em relação à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 exigida, bem como quando esta ultrapassar os níveis mínimos toleráveis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previstos nos indicadores, além dos fatores redutores, devem ser aplicadas as sanções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à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contratada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acordo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</w:t>
      </w:r>
      <w:r w:rsidRPr="00E04E69">
        <w:rPr>
          <w:rFonts w:ascii="Calibri" w:hAnsi="Calibri" w:cs="Calibri"/>
          <w:spacing w:val="-3"/>
        </w:rPr>
        <w:t xml:space="preserve"> </w:t>
      </w:r>
      <w:r w:rsidRPr="00E04E69">
        <w:rPr>
          <w:rFonts w:ascii="Calibri" w:hAnsi="Calibri" w:cs="Calibri"/>
        </w:rPr>
        <w:t>as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regras previstas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ato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convocatório.</w:t>
      </w:r>
    </w:p>
    <w:p w14:paraId="5A9E5F87" w14:textId="77777777" w:rsidR="00FD0271" w:rsidRPr="00E04E69" w:rsidRDefault="00FD0271" w:rsidP="00FD0271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3BA681B7" w14:textId="77777777" w:rsidR="0059463C" w:rsidRDefault="0069476B" w:rsidP="00E04E69">
      <w:pPr>
        <w:pStyle w:val="PargrafodaLista"/>
        <w:numPr>
          <w:ilvl w:val="1"/>
          <w:numId w:val="4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O fiscal técnico poderá realizar a avaliação diária, semanal ou mensal, desde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período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escolhido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seja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suficiente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para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avaliar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ou,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caso,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aferir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desempenho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prestação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dos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serviços.</w:t>
      </w:r>
    </w:p>
    <w:p w14:paraId="55E26587" w14:textId="77777777" w:rsidR="00FD0271" w:rsidRPr="00E04E69" w:rsidRDefault="00FD0271" w:rsidP="00FD0271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7DCB20EB" w14:textId="77777777" w:rsidR="0059463C" w:rsidRDefault="0069476B" w:rsidP="00E04E69">
      <w:pPr>
        <w:pStyle w:val="PargrafodaLista"/>
        <w:numPr>
          <w:ilvl w:val="1"/>
          <w:numId w:val="4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IMR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deve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considerado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entendido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pela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um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compromisso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assumirá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junto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à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Contratante.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IMR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é</w:t>
      </w:r>
      <w:r w:rsidRPr="00E04E69">
        <w:rPr>
          <w:rFonts w:ascii="Calibri" w:hAnsi="Calibri" w:cs="Calibri"/>
          <w:spacing w:val="65"/>
        </w:rPr>
        <w:t xml:space="preserve"> </w:t>
      </w:r>
      <w:r w:rsidRPr="00E04E69">
        <w:rPr>
          <w:rFonts w:ascii="Calibri" w:hAnsi="Calibri" w:cs="Calibri"/>
        </w:rPr>
        <w:t>um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instrumento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ágil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objetivo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avaliação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execução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contratual,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associando o pagamento à qualidade efetivamente obtida. Para o recebimento integral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valor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empresa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deverá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cumprir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suas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obrigações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contratuais, em</w:t>
      </w:r>
      <w:r w:rsidRPr="00E04E69">
        <w:rPr>
          <w:rFonts w:ascii="Calibri" w:hAnsi="Calibri" w:cs="Calibri"/>
          <w:spacing w:val="-3"/>
        </w:rPr>
        <w:t xml:space="preserve"> </w:t>
      </w:r>
      <w:r w:rsidRPr="00E04E69">
        <w:rPr>
          <w:rFonts w:ascii="Calibri" w:hAnsi="Calibri" w:cs="Calibri"/>
        </w:rPr>
        <w:t>especial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as dispostas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nos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indicadores de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lastRenderedPageBreak/>
        <w:t>desempenho.</w:t>
      </w:r>
    </w:p>
    <w:p w14:paraId="7450ED4E" w14:textId="77777777" w:rsidR="007B55E7" w:rsidRPr="00E04E69" w:rsidRDefault="007B55E7" w:rsidP="007B55E7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74BAD699" w14:textId="77777777" w:rsidR="0059463C" w:rsidRDefault="0069476B" w:rsidP="00E04E69">
      <w:pPr>
        <w:pStyle w:val="PargrafodaLista"/>
        <w:numPr>
          <w:ilvl w:val="1"/>
          <w:numId w:val="4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23"/>
        </w:rPr>
        <w:t xml:space="preserve"> </w:t>
      </w:r>
      <w:r w:rsidRPr="00E04E69">
        <w:rPr>
          <w:rFonts w:ascii="Calibri" w:hAnsi="Calibri" w:cs="Calibri"/>
        </w:rPr>
        <w:t>IMR</w:t>
      </w:r>
      <w:r w:rsidRPr="00E04E69">
        <w:rPr>
          <w:rFonts w:ascii="Calibri" w:hAnsi="Calibri" w:cs="Calibri"/>
          <w:spacing w:val="23"/>
        </w:rPr>
        <w:t xml:space="preserve"> </w:t>
      </w:r>
      <w:r w:rsidRPr="00E04E69">
        <w:rPr>
          <w:rFonts w:ascii="Calibri" w:hAnsi="Calibri" w:cs="Calibri"/>
        </w:rPr>
        <w:t>será</w:t>
      </w:r>
      <w:r w:rsidRPr="00E04E69">
        <w:rPr>
          <w:rFonts w:ascii="Calibri" w:hAnsi="Calibri" w:cs="Calibri"/>
          <w:spacing w:val="25"/>
        </w:rPr>
        <w:t xml:space="preserve"> </w:t>
      </w:r>
      <w:r w:rsidRPr="00E04E69">
        <w:rPr>
          <w:rFonts w:ascii="Calibri" w:hAnsi="Calibri" w:cs="Calibri"/>
        </w:rPr>
        <w:t>implementado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partir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primeira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medição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data</w:t>
      </w:r>
      <w:r w:rsidRPr="00E04E69">
        <w:rPr>
          <w:rFonts w:ascii="Calibri" w:hAnsi="Calibri" w:cs="Calibri"/>
          <w:spacing w:val="24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26"/>
        </w:rPr>
        <w:t xml:space="preserve"> </w:t>
      </w:r>
      <w:r w:rsidRPr="00E04E69">
        <w:rPr>
          <w:rFonts w:ascii="Calibri" w:hAnsi="Calibri" w:cs="Calibri"/>
        </w:rPr>
        <w:t>assinatura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do contrato, cabendo ao Fiscal Técnico do contrato avaliar mensalmente a execução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dos</w:t>
      </w:r>
      <w:r w:rsidRPr="00E04E69">
        <w:rPr>
          <w:rFonts w:ascii="Calibri" w:hAnsi="Calibri" w:cs="Calibri"/>
          <w:spacing w:val="11"/>
        </w:rPr>
        <w:t xml:space="preserve"> </w:t>
      </w:r>
      <w:r w:rsidRPr="00E04E69">
        <w:rPr>
          <w:rFonts w:ascii="Calibri" w:hAnsi="Calibri" w:cs="Calibri"/>
        </w:rPr>
        <w:t>serviços</w:t>
      </w:r>
      <w:r w:rsidRPr="00E04E69">
        <w:rPr>
          <w:rFonts w:ascii="Calibri" w:hAnsi="Calibri" w:cs="Calibri"/>
          <w:spacing w:val="12"/>
        </w:rPr>
        <w:t xml:space="preserve"> </w:t>
      </w:r>
      <w:r w:rsidRPr="00E04E69">
        <w:rPr>
          <w:rFonts w:ascii="Calibri" w:hAnsi="Calibri" w:cs="Calibri"/>
        </w:rPr>
        <w:t>prestados.</w:t>
      </w:r>
      <w:r w:rsidRPr="00E04E69">
        <w:rPr>
          <w:rFonts w:ascii="Calibri" w:hAnsi="Calibri" w:cs="Calibri"/>
          <w:spacing w:val="15"/>
        </w:rPr>
        <w:t xml:space="preserve"> </w:t>
      </w:r>
      <w:r w:rsidRPr="00E04E69">
        <w:rPr>
          <w:rFonts w:ascii="Calibri" w:hAnsi="Calibri" w:cs="Calibri"/>
        </w:rPr>
        <w:t>Para</w:t>
      </w:r>
      <w:r w:rsidRPr="00E04E69">
        <w:rPr>
          <w:rFonts w:ascii="Calibri" w:hAnsi="Calibri" w:cs="Calibri"/>
          <w:spacing w:val="12"/>
        </w:rPr>
        <w:t xml:space="preserve"> </w:t>
      </w:r>
      <w:r w:rsidRPr="00E04E69">
        <w:rPr>
          <w:rFonts w:ascii="Calibri" w:hAnsi="Calibri" w:cs="Calibri"/>
        </w:rPr>
        <w:t>consecução</w:t>
      </w:r>
      <w:r w:rsidRPr="00E04E69">
        <w:rPr>
          <w:rFonts w:ascii="Calibri" w:hAnsi="Calibri" w:cs="Calibri"/>
          <w:spacing w:val="13"/>
        </w:rPr>
        <w:t xml:space="preserve"> </w:t>
      </w:r>
      <w:r w:rsidRPr="00E04E69">
        <w:rPr>
          <w:rFonts w:ascii="Calibri" w:hAnsi="Calibri" w:cs="Calibri"/>
        </w:rPr>
        <w:t>destes</w:t>
      </w:r>
      <w:r w:rsidRPr="00E04E69">
        <w:rPr>
          <w:rFonts w:ascii="Calibri" w:hAnsi="Calibri" w:cs="Calibri"/>
          <w:spacing w:val="11"/>
        </w:rPr>
        <w:t xml:space="preserve"> </w:t>
      </w:r>
      <w:r w:rsidRPr="00E04E69">
        <w:rPr>
          <w:rFonts w:ascii="Calibri" w:hAnsi="Calibri" w:cs="Calibri"/>
        </w:rPr>
        <w:t>objetivos</w:t>
      </w:r>
      <w:r w:rsidRPr="00E04E69">
        <w:rPr>
          <w:rFonts w:ascii="Calibri" w:hAnsi="Calibri" w:cs="Calibri"/>
          <w:spacing w:val="12"/>
        </w:rPr>
        <w:t xml:space="preserve"> </w:t>
      </w:r>
      <w:r w:rsidRPr="00E04E69">
        <w:rPr>
          <w:rFonts w:ascii="Calibri" w:hAnsi="Calibri" w:cs="Calibri"/>
        </w:rPr>
        <w:t>deverá</w:t>
      </w:r>
      <w:r w:rsidRPr="00E04E69">
        <w:rPr>
          <w:rFonts w:ascii="Calibri" w:hAnsi="Calibri" w:cs="Calibri"/>
          <w:spacing w:val="12"/>
        </w:rPr>
        <w:t xml:space="preserve"> </w:t>
      </w:r>
      <w:r w:rsidRPr="00E04E69">
        <w:rPr>
          <w:rFonts w:ascii="Calibri" w:hAnsi="Calibri" w:cs="Calibri"/>
        </w:rPr>
        <w:t>ser</w:t>
      </w:r>
      <w:r w:rsidRPr="00E04E69">
        <w:rPr>
          <w:rFonts w:ascii="Calibri" w:hAnsi="Calibri" w:cs="Calibri"/>
          <w:spacing w:val="14"/>
        </w:rPr>
        <w:t xml:space="preserve"> </w:t>
      </w:r>
      <w:r w:rsidRPr="00E04E69">
        <w:rPr>
          <w:rFonts w:ascii="Calibri" w:hAnsi="Calibri" w:cs="Calibri"/>
        </w:rPr>
        <w:t>adotada</w:t>
      </w:r>
      <w:r w:rsidRPr="00E04E69">
        <w:rPr>
          <w:rFonts w:ascii="Calibri" w:hAnsi="Calibri" w:cs="Calibri"/>
          <w:spacing w:val="13"/>
        </w:rPr>
        <w:t xml:space="preserve"> </w:t>
      </w:r>
      <w:r w:rsidRPr="00E04E69">
        <w:rPr>
          <w:rFonts w:ascii="Calibri" w:hAnsi="Calibri" w:cs="Calibri"/>
        </w:rPr>
        <w:t>as</w:t>
      </w:r>
      <w:r w:rsidRPr="00E04E69">
        <w:rPr>
          <w:rFonts w:ascii="Calibri" w:hAnsi="Calibri" w:cs="Calibri"/>
          <w:spacing w:val="12"/>
        </w:rPr>
        <w:t xml:space="preserve"> </w:t>
      </w:r>
      <w:r w:rsidRPr="00E04E69">
        <w:rPr>
          <w:rFonts w:ascii="Calibri" w:hAnsi="Calibri" w:cs="Calibri"/>
        </w:rPr>
        <w:t>regras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metodologias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medição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de resultado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descritas nos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indicadores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abaixo.</w:t>
      </w:r>
    </w:p>
    <w:p w14:paraId="4B6C6383" w14:textId="77777777" w:rsidR="007B55E7" w:rsidRPr="00E04E69" w:rsidRDefault="007B55E7" w:rsidP="007B55E7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3EC795E8" w14:textId="77777777" w:rsidR="0059463C" w:rsidRDefault="0069476B" w:rsidP="00E04E69">
      <w:pPr>
        <w:pStyle w:val="PargrafodaLista"/>
        <w:numPr>
          <w:ilvl w:val="1"/>
          <w:numId w:val="4"/>
        </w:numPr>
        <w:tabs>
          <w:tab w:val="left" w:pos="567"/>
          <w:tab w:val="left" w:pos="929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Para efeito de recebimento provisório, ao final de cada período mensal, o fiscal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técnico do contrato deverá apurar o resultado das avaliações da execução do objeto e,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for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caso,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análise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desempenho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qualidade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prestação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serviços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realizados em consonância com os indicadores previstos no ato convocatório, que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poderá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resultar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no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redimensionamento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valores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serem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pagos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à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contratada,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registrando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em relatório 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ser encaminhado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ao gestor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 contrato. A análise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resultados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destas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avaliações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pela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Contratante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poderá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resultar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em</w:t>
      </w:r>
      <w:r w:rsidRPr="00E04E69">
        <w:rPr>
          <w:rFonts w:ascii="Calibri" w:hAnsi="Calibri" w:cs="Calibri"/>
          <w:spacing w:val="65"/>
        </w:rPr>
        <w:t xml:space="preserve"> </w:t>
      </w:r>
      <w:r w:rsidRPr="00E04E69">
        <w:rPr>
          <w:rFonts w:ascii="Calibri" w:hAnsi="Calibri" w:cs="Calibri"/>
        </w:rPr>
        <w:t>penalidades,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conforme prevê o Processo de Aferição, caso a Contratada não cumpra com os seus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compromissos de apresentação, pontualidade, disponibilidade e de prestação do objeto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contratual,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conforme</w:t>
      </w:r>
      <w:r w:rsidRPr="00E04E69">
        <w:rPr>
          <w:rFonts w:ascii="Calibri" w:hAnsi="Calibri" w:cs="Calibri"/>
          <w:spacing w:val="2"/>
        </w:rPr>
        <w:t xml:space="preserve"> </w:t>
      </w:r>
      <w:r w:rsidRPr="00E04E69">
        <w:rPr>
          <w:rFonts w:ascii="Calibri" w:hAnsi="Calibri" w:cs="Calibri"/>
        </w:rPr>
        <w:t>estabelecido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pelos indicadores.</w:t>
      </w:r>
    </w:p>
    <w:p w14:paraId="2D7CFFB9" w14:textId="77777777" w:rsidR="007B55E7" w:rsidRPr="00E04E69" w:rsidRDefault="007B55E7" w:rsidP="007B55E7">
      <w:pPr>
        <w:pStyle w:val="PargrafodaLista"/>
        <w:tabs>
          <w:tab w:val="left" w:pos="567"/>
          <w:tab w:val="left" w:pos="929"/>
        </w:tabs>
        <w:spacing w:before="0"/>
        <w:ind w:left="0"/>
        <w:jc w:val="left"/>
        <w:rPr>
          <w:rFonts w:ascii="Calibri" w:hAnsi="Calibri" w:cs="Calibri"/>
        </w:rPr>
      </w:pPr>
    </w:p>
    <w:p w14:paraId="09CEB588" w14:textId="77777777" w:rsidR="0059463C" w:rsidRDefault="0069476B" w:rsidP="00E04E69">
      <w:pPr>
        <w:pStyle w:val="PargrafodaLista"/>
        <w:numPr>
          <w:ilvl w:val="1"/>
          <w:numId w:val="3"/>
        </w:numPr>
        <w:tabs>
          <w:tab w:val="left" w:pos="567"/>
          <w:tab w:val="left" w:pos="706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depender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abrangência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ocorrência,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mesma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poderá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pontuada,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simultaneamente, em mais de um item do IMR mensal, sujeitando a CONTRATADA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às respectivas glosas e sanções. O somatório das glosas mensais fica limitadas ao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percentual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10%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(dez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por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cento)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das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medições,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estando,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contudo,</w:t>
      </w:r>
      <w:r w:rsidRPr="00E04E69">
        <w:rPr>
          <w:rFonts w:ascii="Calibri" w:hAnsi="Calibri" w:cs="Calibri"/>
          <w:spacing w:val="66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CONTRATADA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sujeita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às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demais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sanções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e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penalidades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contratuais cabíveis.</w:t>
      </w:r>
    </w:p>
    <w:p w14:paraId="50BAAC79" w14:textId="77777777" w:rsidR="007B55E7" w:rsidRPr="00E04E69" w:rsidRDefault="007B55E7" w:rsidP="007B55E7">
      <w:pPr>
        <w:pStyle w:val="PargrafodaLista"/>
        <w:tabs>
          <w:tab w:val="left" w:pos="567"/>
          <w:tab w:val="left" w:pos="706"/>
        </w:tabs>
        <w:spacing w:before="0"/>
        <w:ind w:left="0"/>
        <w:jc w:val="left"/>
        <w:rPr>
          <w:rFonts w:ascii="Calibri" w:hAnsi="Calibri" w:cs="Calibri"/>
        </w:rPr>
      </w:pPr>
    </w:p>
    <w:p w14:paraId="5BF820C6" w14:textId="478D7645" w:rsidR="0059463C" w:rsidRDefault="0069476B" w:rsidP="00E04E69">
      <w:pPr>
        <w:pStyle w:val="PargrafodaLista"/>
        <w:numPr>
          <w:ilvl w:val="1"/>
          <w:numId w:val="3"/>
        </w:numPr>
        <w:tabs>
          <w:tab w:val="left" w:pos="567"/>
          <w:tab w:val="left" w:pos="653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Para efeito de cálculo de Glosas, salvo se orientado de maneira específica nos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quadros de indicadores do IMR, quando a referência para o cálculo for o valor da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Medição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Mensal,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considerar-se-á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o</w:t>
      </w:r>
      <w:r w:rsidRPr="00E04E69">
        <w:rPr>
          <w:rFonts w:ascii="Calibri" w:hAnsi="Calibri" w:cs="Calibri"/>
          <w:spacing w:val="18"/>
        </w:rPr>
        <w:t xml:space="preserve"> </w:t>
      </w:r>
      <w:r w:rsidRPr="00E04E69">
        <w:rPr>
          <w:rFonts w:ascii="Calibri" w:hAnsi="Calibri" w:cs="Calibri"/>
        </w:rPr>
        <w:t>valor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da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medição</w:t>
      </w:r>
      <w:r w:rsidRPr="00E04E69">
        <w:rPr>
          <w:rFonts w:ascii="Calibri" w:hAnsi="Calibri" w:cs="Calibri"/>
          <w:spacing w:val="18"/>
        </w:rPr>
        <w:t xml:space="preserve"> </w:t>
      </w:r>
      <w:r w:rsidRPr="00E04E69">
        <w:rPr>
          <w:rFonts w:ascii="Calibri" w:hAnsi="Calibri" w:cs="Calibri"/>
        </w:rPr>
        <w:t>correspondente</w:t>
      </w:r>
      <w:r w:rsidRPr="00E04E69">
        <w:rPr>
          <w:rFonts w:ascii="Calibri" w:hAnsi="Calibri" w:cs="Calibri"/>
          <w:spacing w:val="19"/>
        </w:rPr>
        <w:t xml:space="preserve"> </w:t>
      </w:r>
      <w:r w:rsidRPr="00E04E69">
        <w:rPr>
          <w:rFonts w:ascii="Calibri" w:hAnsi="Calibri" w:cs="Calibri"/>
        </w:rPr>
        <w:t>à</w:t>
      </w:r>
      <w:r w:rsidRPr="00E04E69">
        <w:rPr>
          <w:rFonts w:ascii="Calibri" w:hAnsi="Calibri" w:cs="Calibri"/>
          <w:spacing w:val="19"/>
        </w:rPr>
        <w:t xml:space="preserve"> </w:t>
      </w:r>
      <w:r w:rsidRPr="00E04E69">
        <w:rPr>
          <w:rFonts w:ascii="Calibri" w:hAnsi="Calibri" w:cs="Calibri"/>
        </w:rPr>
        <w:t>data</w:t>
      </w:r>
      <w:r w:rsidRPr="00E04E69">
        <w:rPr>
          <w:rFonts w:ascii="Calibri" w:hAnsi="Calibri" w:cs="Calibri"/>
          <w:spacing w:val="19"/>
        </w:rPr>
        <w:t xml:space="preserve"> </w:t>
      </w:r>
      <w:r w:rsidRPr="00E04E69">
        <w:rPr>
          <w:rFonts w:ascii="Calibri" w:hAnsi="Calibri" w:cs="Calibri"/>
        </w:rPr>
        <w:t>da</w:t>
      </w:r>
      <w:r w:rsidR="002F140A" w:rsidRPr="00E04E69">
        <w:rPr>
          <w:rFonts w:ascii="Calibri" w:hAnsi="Calibri" w:cs="Calibri"/>
        </w:rPr>
        <w:t xml:space="preserve"> </w:t>
      </w:r>
      <w:r w:rsidRPr="00E04E69">
        <w:rPr>
          <w:rFonts w:ascii="Calibri" w:hAnsi="Calibri" w:cs="Calibri"/>
        </w:rPr>
        <w:t>ocorrência</w:t>
      </w:r>
      <w:r w:rsidRPr="00E04E69">
        <w:rPr>
          <w:rFonts w:ascii="Calibri" w:hAnsi="Calibri" w:cs="Calibri"/>
          <w:spacing w:val="6"/>
        </w:rPr>
        <w:t xml:space="preserve"> </w:t>
      </w:r>
      <w:r w:rsidRPr="00E04E69">
        <w:rPr>
          <w:rFonts w:ascii="Calibri" w:hAnsi="Calibri" w:cs="Calibri"/>
        </w:rPr>
        <w:t>do</w:t>
      </w:r>
      <w:r w:rsidRPr="00E04E69">
        <w:rPr>
          <w:rFonts w:ascii="Calibri" w:hAnsi="Calibri" w:cs="Calibri"/>
          <w:spacing w:val="3"/>
        </w:rPr>
        <w:t xml:space="preserve"> </w:t>
      </w:r>
      <w:r w:rsidRPr="00E04E69">
        <w:rPr>
          <w:rFonts w:ascii="Calibri" w:hAnsi="Calibri" w:cs="Calibri"/>
        </w:rPr>
        <w:t>fato</w:t>
      </w:r>
      <w:r w:rsidRPr="00E04E69">
        <w:rPr>
          <w:rFonts w:ascii="Calibri" w:hAnsi="Calibri" w:cs="Calibri"/>
          <w:spacing w:val="3"/>
        </w:rPr>
        <w:t xml:space="preserve"> </w:t>
      </w:r>
      <w:r w:rsidRPr="00E04E69">
        <w:rPr>
          <w:rFonts w:ascii="Calibri" w:hAnsi="Calibri" w:cs="Calibri"/>
        </w:rPr>
        <w:t>apontado.</w:t>
      </w:r>
      <w:r w:rsidRPr="00E04E69">
        <w:rPr>
          <w:rFonts w:ascii="Calibri" w:hAnsi="Calibri" w:cs="Calibri"/>
          <w:spacing w:val="4"/>
        </w:rPr>
        <w:t xml:space="preserve"> </w:t>
      </w:r>
      <w:r w:rsidRPr="00E04E69">
        <w:rPr>
          <w:rFonts w:ascii="Calibri" w:hAnsi="Calibri" w:cs="Calibri"/>
        </w:rPr>
        <w:t>Quando</w:t>
      </w:r>
      <w:r w:rsidRPr="00E04E69">
        <w:rPr>
          <w:rFonts w:ascii="Calibri" w:hAnsi="Calibri" w:cs="Calibri"/>
          <w:spacing w:val="5"/>
        </w:rPr>
        <w:t xml:space="preserve"> </w:t>
      </w:r>
      <w:r w:rsidRPr="00E04E69">
        <w:rPr>
          <w:rFonts w:ascii="Calibri" w:hAnsi="Calibri" w:cs="Calibri"/>
        </w:rPr>
        <w:t>não</w:t>
      </w:r>
      <w:r w:rsidRPr="00E04E69">
        <w:rPr>
          <w:rFonts w:ascii="Calibri" w:hAnsi="Calibri" w:cs="Calibri"/>
          <w:spacing w:val="3"/>
        </w:rPr>
        <w:t xml:space="preserve"> </w:t>
      </w:r>
      <w:r w:rsidRPr="00E04E69">
        <w:rPr>
          <w:rFonts w:ascii="Calibri" w:hAnsi="Calibri" w:cs="Calibri"/>
        </w:rPr>
        <w:t>for</w:t>
      </w:r>
      <w:r w:rsidRPr="00E04E69">
        <w:rPr>
          <w:rFonts w:ascii="Calibri" w:hAnsi="Calibri" w:cs="Calibri"/>
          <w:spacing w:val="6"/>
        </w:rPr>
        <w:t xml:space="preserve"> </w:t>
      </w:r>
      <w:r w:rsidRPr="00E04E69">
        <w:rPr>
          <w:rFonts w:ascii="Calibri" w:hAnsi="Calibri" w:cs="Calibri"/>
        </w:rPr>
        <w:t>possível</w:t>
      </w:r>
      <w:r w:rsidRPr="00E04E69">
        <w:rPr>
          <w:rFonts w:ascii="Calibri" w:hAnsi="Calibri" w:cs="Calibri"/>
          <w:spacing w:val="5"/>
        </w:rPr>
        <w:t xml:space="preserve"> </w:t>
      </w:r>
      <w:r w:rsidRPr="00E04E69">
        <w:rPr>
          <w:rFonts w:ascii="Calibri" w:hAnsi="Calibri" w:cs="Calibri"/>
        </w:rPr>
        <w:t>afirmar</w:t>
      </w:r>
      <w:r w:rsidRPr="00E04E69">
        <w:rPr>
          <w:rFonts w:ascii="Calibri" w:hAnsi="Calibri" w:cs="Calibri"/>
          <w:spacing w:val="5"/>
        </w:rPr>
        <w:t xml:space="preserve"> </w:t>
      </w:r>
      <w:r w:rsidRPr="00E04E69">
        <w:rPr>
          <w:rFonts w:ascii="Calibri" w:hAnsi="Calibri" w:cs="Calibri"/>
        </w:rPr>
        <w:t>tal</w:t>
      </w:r>
      <w:r w:rsidRPr="00E04E69">
        <w:rPr>
          <w:rFonts w:ascii="Calibri" w:hAnsi="Calibri" w:cs="Calibri"/>
          <w:spacing w:val="4"/>
        </w:rPr>
        <w:t xml:space="preserve"> </w:t>
      </w:r>
      <w:r w:rsidRPr="00E04E69">
        <w:rPr>
          <w:rFonts w:ascii="Calibri" w:hAnsi="Calibri" w:cs="Calibri"/>
        </w:rPr>
        <w:t>data,</w:t>
      </w:r>
      <w:r w:rsidRPr="00E04E69">
        <w:rPr>
          <w:rFonts w:ascii="Calibri" w:hAnsi="Calibri" w:cs="Calibri"/>
          <w:spacing w:val="3"/>
        </w:rPr>
        <w:t xml:space="preserve"> </w:t>
      </w:r>
      <w:r w:rsidRPr="00E04E69">
        <w:rPr>
          <w:rFonts w:ascii="Calibri" w:hAnsi="Calibri" w:cs="Calibri"/>
        </w:rPr>
        <w:t>considerar-se-á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data da constatação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pela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Fiscalização da CONTRATANTE.</w:t>
      </w:r>
    </w:p>
    <w:p w14:paraId="14D44EF3" w14:textId="77777777" w:rsidR="007B55E7" w:rsidRPr="00E04E69" w:rsidRDefault="007B55E7" w:rsidP="007B55E7">
      <w:pPr>
        <w:pStyle w:val="PargrafodaLista"/>
        <w:tabs>
          <w:tab w:val="left" w:pos="567"/>
          <w:tab w:val="left" w:pos="653"/>
        </w:tabs>
        <w:spacing w:before="0"/>
        <w:ind w:left="0"/>
        <w:jc w:val="left"/>
        <w:rPr>
          <w:rFonts w:ascii="Calibri" w:hAnsi="Calibri" w:cs="Calibri"/>
        </w:rPr>
      </w:pPr>
    </w:p>
    <w:p w14:paraId="590E34AE" w14:textId="77777777" w:rsidR="0059463C" w:rsidRDefault="0069476B" w:rsidP="00E04E69">
      <w:pPr>
        <w:pStyle w:val="Ttulo1"/>
        <w:numPr>
          <w:ilvl w:val="0"/>
          <w:numId w:val="6"/>
        </w:numPr>
        <w:tabs>
          <w:tab w:val="left" w:pos="567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04E69">
        <w:rPr>
          <w:rFonts w:ascii="Calibri" w:hAnsi="Calibri" w:cs="Calibri"/>
          <w:sz w:val="22"/>
          <w:szCs w:val="22"/>
        </w:rPr>
        <w:t>DESCRIÇÃO</w:t>
      </w:r>
      <w:r w:rsidRPr="00E04E6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DOS</w:t>
      </w:r>
      <w:r w:rsidRPr="00E04E6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ITENS</w:t>
      </w:r>
      <w:r w:rsidRPr="00E04E6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AVALIADOS POR</w:t>
      </w:r>
      <w:r w:rsidRPr="00E04E6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POSTO</w:t>
      </w:r>
      <w:r w:rsidRPr="00E04E6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DE</w:t>
      </w:r>
      <w:r w:rsidRPr="00E04E6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04E69">
        <w:rPr>
          <w:rFonts w:ascii="Calibri" w:hAnsi="Calibri" w:cs="Calibri"/>
          <w:sz w:val="22"/>
          <w:szCs w:val="22"/>
        </w:rPr>
        <w:t>SERVIÇO</w:t>
      </w:r>
    </w:p>
    <w:p w14:paraId="0607115C" w14:textId="77777777" w:rsidR="007B55E7" w:rsidRPr="00E04E69" w:rsidRDefault="007B55E7" w:rsidP="007B55E7">
      <w:pPr>
        <w:pStyle w:val="Ttulo1"/>
        <w:tabs>
          <w:tab w:val="left" w:pos="567"/>
        </w:tabs>
        <w:spacing w:before="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1107CE81" w14:textId="77777777" w:rsidR="0059463C" w:rsidRDefault="0069476B" w:rsidP="00E04E69">
      <w:pPr>
        <w:pStyle w:val="PargrafodaLista"/>
        <w:numPr>
          <w:ilvl w:val="1"/>
          <w:numId w:val="2"/>
        </w:numPr>
        <w:tabs>
          <w:tab w:val="left" w:pos="567"/>
          <w:tab w:val="left" w:pos="711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A avaliação corresponde à atribuição mensal dos conceitos “Adequado”, “Não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Adequado” ou “Não aplicável para o mês de medição” para cada item avaliado e as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respectivas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justificativas,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se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necessário.</w:t>
      </w:r>
    </w:p>
    <w:p w14:paraId="04D9A806" w14:textId="77777777" w:rsidR="007B55E7" w:rsidRPr="00E04E69" w:rsidRDefault="007B55E7" w:rsidP="007B55E7">
      <w:pPr>
        <w:pStyle w:val="PargrafodaLista"/>
        <w:tabs>
          <w:tab w:val="left" w:pos="567"/>
          <w:tab w:val="left" w:pos="711"/>
        </w:tabs>
        <w:spacing w:before="0"/>
        <w:ind w:left="0"/>
        <w:jc w:val="left"/>
        <w:rPr>
          <w:rFonts w:ascii="Calibri" w:hAnsi="Calibri" w:cs="Calibri"/>
        </w:rPr>
      </w:pPr>
    </w:p>
    <w:p w14:paraId="3F093CA6" w14:textId="40F19D9F" w:rsidR="00E04E69" w:rsidRDefault="0069476B" w:rsidP="00E04E69">
      <w:pPr>
        <w:pStyle w:val="PargrafodaLista"/>
        <w:numPr>
          <w:ilvl w:val="1"/>
          <w:numId w:val="2"/>
        </w:numPr>
        <w:tabs>
          <w:tab w:val="left" w:pos="567"/>
          <w:tab w:val="left" w:pos="694"/>
        </w:tabs>
        <w:spacing w:before="0"/>
        <w:ind w:left="0" w:firstLine="0"/>
        <w:jc w:val="both"/>
        <w:rPr>
          <w:rFonts w:ascii="Calibri" w:hAnsi="Calibri" w:cs="Calibri"/>
        </w:rPr>
      </w:pPr>
      <w:r w:rsidRPr="00E04E69">
        <w:rPr>
          <w:rFonts w:ascii="Calibri" w:hAnsi="Calibri" w:cs="Calibri"/>
        </w:rPr>
        <w:t>Para tanto, serão quatro indicadores distintos que serão avaliados, cada um com</w:t>
      </w:r>
      <w:r w:rsidRPr="00E04E69">
        <w:rPr>
          <w:rFonts w:ascii="Calibri" w:hAnsi="Calibri" w:cs="Calibri"/>
          <w:spacing w:val="1"/>
        </w:rPr>
        <w:t xml:space="preserve"> </w:t>
      </w:r>
      <w:r w:rsidRPr="00E04E69">
        <w:rPr>
          <w:rFonts w:ascii="Calibri" w:hAnsi="Calibri" w:cs="Calibri"/>
        </w:rPr>
        <w:t>seu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respectivo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peso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no</w:t>
      </w:r>
      <w:r w:rsidRPr="00E04E69">
        <w:rPr>
          <w:rFonts w:ascii="Calibri" w:hAnsi="Calibri" w:cs="Calibri"/>
          <w:spacing w:val="23"/>
        </w:rPr>
        <w:t xml:space="preserve"> </w:t>
      </w:r>
      <w:r w:rsidRPr="00E04E69">
        <w:rPr>
          <w:rFonts w:ascii="Calibri" w:hAnsi="Calibri" w:cs="Calibri"/>
        </w:rPr>
        <w:t>cômputo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geral,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formando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a</w:t>
      </w:r>
      <w:r w:rsidRPr="00E04E69">
        <w:rPr>
          <w:rFonts w:ascii="Calibri" w:hAnsi="Calibri" w:cs="Calibri"/>
          <w:spacing w:val="22"/>
        </w:rPr>
        <w:t xml:space="preserve"> </w:t>
      </w:r>
      <w:r w:rsidRPr="00E04E69">
        <w:rPr>
          <w:rFonts w:ascii="Calibri" w:hAnsi="Calibri" w:cs="Calibri"/>
        </w:rPr>
        <w:t>pontuação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final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que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será</w:t>
      </w:r>
      <w:r w:rsidRPr="00E04E69">
        <w:rPr>
          <w:rFonts w:ascii="Calibri" w:hAnsi="Calibri" w:cs="Calibri"/>
          <w:spacing w:val="21"/>
        </w:rPr>
        <w:t xml:space="preserve"> </w:t>
      </w:r>
      <w:r w:rsidRPr="00E04E69">
        <w:rPr>
          <w:rFonts w:ascii="Calibri" w:hAnsi="Calibri" w:cs="Calibri"/>
        </w:rPr>
        <w:t>aplicada</w:t>
      </w:r>
      <w:r w:rsidRPr="00E04E69">
        <w:rPr>
          <w:rFonts w:ascii="Calibri" w:hAnsi="Calibri" w:cs="Calibri"/>
          <w:spacing w:val="-62"/>
        </w:rPr>
        <w:t xml:space="preserve"> </w:t>
      </w:r>
      <w:r w:rsidRPr="00E04E69">
        <w:rPr>
          <w:rFonts w:ascii="Calibri" w:hAnsi="Calibri" w:cs="Calibri"/>
        </w:rPr>
        <w:t>na</w:t>
      </w:r>
      <w:r w:rsidRPr="00E04E69">
        <w:rPr>
          <w:rFonts w:ascii="Calibri" w:hAnsi="Calibri" w:cs="Calibri"/>
          <w:spacing w:val="-2"/>
        </w:rPr>
        <w:t xml:space="preserve"> </w:t>
      </w:r>
      <w:r w:rsidRPr="00E04E69">
        <w:rPr>
          <w:rFonts w:ascii="Calibri" w:hAnsi="Calibri" w:cs="Calibri"/>
        </w:rPr>
        <w:t>faixa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de</w:t>
      </w:r>
      <w:r w:rsidRPr="00E04E69">
        <w:rPr>
          <w:rFonts w:ascii="Calibri" w:hAnsi="Calibri" w:cs="Calibri"/>
          <w:spacing w:val="-1"/>
        </w:rPr>
        <w:t xml:space="preserve"> </w:t>
      </w:r>
      <w:r w:rsidRPr="00E04E69">
        <w:rPr>
          <w:rFonts w:ascii="Calibri" w:hAnsi="Calibri" w:cs="Calibri"/>
        </w:rPr>
        <w:t>tolerância:</w:t>
      </w:r>
    </w:p>
    <w:p w14:paraId="6846C032" w14:textId="77777777" w:rsidR="00E04E69" w:rsidRPr="00E04E69" w:rsidRDefault="00E04E69" w:rsidP="00E04E69">
      <w:pPr>
        <w:pStyle w:val="PargrafodaLista"/>
        <w:tabs>
          <w:tab w:val="left" w:pos="567"/>
          <w:tab w:val="left" w:pos="694"/>
        </w:tabs>
        <w:spacing w:before="0"/>
        <w:ind w:left="0"/>
        <w:rPr>
          <w:rFonts w:ascii="Calibri" w:hAnsi="Calibri" w:cs="Calibri"/>
        </w:rPr>
      </w:pPr>
    </w:p>
    <w:tbl>
      <w:tblPr>
        <w:tblStyle w:val="TabeladeGradeClara"/>
        <w:tblW w:w="5000" w:type="pct"/>
        <w:tblLook w:val="01E0" w:firstRow="1" w:lastRow="1" w:firstColumn="1" w:lastColumn="1" w:noHBand="0" w:noVBand="0"/>
      </w:tblPr>
      <w:tblGrid>
        <w:gridCol w:w="1877"/>
        <w:gridCol w:w="6655"/>
        <w:gridCol w:w="625"/>
        <w:gridCol w:w="1303"/>
      </w:tblGrid>
      <w:tr w:rsidR="0059463C" w:rsidRPr="00E04E69" w14:paraId="13A5911D" w14:textId="77777777" w:rsidTr="00E04E69">
        <w:trPr>
          <w:trHeight w:val="340"/>
        </w:trPr>
        <w:tc>
          <w:tcPr>
            <w:tcW w:w="5000" w:type="pct"/>
            <w:gridSpan w:val="4"/>
            <w:vAlign w:val="center"/>
          </w:tcPr>
          <w:p w14:paraId="2B987AA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INSTRUMENTO DE MEDIÇÃO DE RESULTADO (IMR)</w:t>
            </w:r>
          </w:p>
        </w:tc>
      </w:tr>
      <w:tr w:rsidR="0059463C" w:rsidRPr="00E04E69" w14:paraId="5908CA3D" w14:textId="77777777" w:rsidTr="00E04E69">
        <w:trPr>
          <w:trHeight w:val="340"/>
        </w:trPr>
        <w:tc>
          <w:tcPr>
            <w:tcW w:w="5000" w:type="pct"/>
            <w:gridSpan w:val="4"/>
            <w:vAlign w:val="center"/>
          </w:tcPr>
          <w:p w14:paraId="453D3AE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INDICADORES</w:t>
            </w:r>
          </w:p>
        </w:tc>
      </w:tr>
      <w:tr w:rsidR="0059463C" w:rsidRPr="00E04E69" w14:paraId="3BF1B61E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414373B5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</w:t>
            </w:r>
          </w:p>
        </w:tc>
        <w:tc>
          <w:tcPr>
            <w:tcW w:w="4257" w:type="pct"/>
            <w:gridSpan w:val="3"/>
            <w:vAlign w:val="center"/>
          </w:tcPr>
          <w:p w14:paraId="53BAAFA9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UNIFORMES</w:t>
            </w:r>
          </w:p>
        </w:tc>
      </w:tr>
      <w:tr w:rsidR="0059463C" w:rsidRPr="00E04E69" w14:paraId="644A9166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42E480E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</w:t>
            </w:r>
          </w:p>
        </w:tc>
        <w:tc>
          <w:tcPr>
            <w:tcW w:w="4257" w:type="pct"/>
            <w:gridSpan w:val="3"/>
            <w:vAlign w:val="center"/>
          </w:tcPr>
          <w:p w14:paraId="5332F0B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MATERIAIS E EQUIPAMENTOS</w:t>
            </w:r>
          </w:p>
        </w:tc>
      </w:tr>
      <w:tr w:rsidR="0059463C" w:rsidRPr="00E04E69" w14:paraId="39DA3941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1BB8D0D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3</w:t>
            </w:r>
          </w:p>
        </w:tc>
        <w:tc>
          <w:tcPr>
            <w:tcW w:w="4257" w:type="pct"/>
            <w:gridSpan w:val="3"/>
            <w:vAlign w:val="center"/>
          </w:tcPr>
          <w:p w14:paraId="1C31B42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FUNCIONÁRIOS</w:t>
            </w:r>
          </w:p>
        </w:tc>
      </w:tr>
      <w:tr w:rsidR="0059463C" w:rsidRPr="00E04E69" w14:paraId="5FF7FDCA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03D345B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4</w:t>
            </w:r>
          </w:p>
        </w:tc>
        <w:tc>
          <w:tcPr>
            <w:tcW w:w="4257" w:type="pct"/>
            <w:gridSpan w:val="3"/>
            <w:vAlign w:val="center"/>
          </w:tcPr>
          <w:p w14:paraId="5B261B7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EXECUÇÃO DOS SERVIÇOS</w:t>
            </w:r>
          </w:p>
        </w:tc>
      </w:tr>
      <w:tr w:rsidR="0059463C" w:rsidRPr="00236F9A" w14:paraId="178CAE32" w14:textId="77777777" w:rsidTr="00E04E69">
        <w:trPr>
          <w:trHeight w:val="340"/>
        </w:trPr>
        <w:tc>
          <w:tcPr>
            <w:tcW w:w="5000" w:type="pct"/>
            <w:gridSpan w:val="4"/>
            <w:vAlign w:val="center"/>
          </w:tcPr>
          <w:p w14:paraId="47D0279E" w14:textId="13C9A6F9" w:rsidR="0059463C" w:rsidRPr="00236F9A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36F9A">
              <w:rPr>
                <w:rFonts w:ascii="Calibri" w:hAnsi="Calibri" w:cs="Calibri"/>
                <w:b/>
                <w:bCs/>
              </w:rPr>
              <w:t>INDICADOR Nº 1: UNIFORMES</w:t>
            </w:r>
          </w:p>
        </w:tc>
      </w:tr>
      <w:tr w:rsidR="0059463C" w:rsidRPr="00E04E69" w14:paraId="495A73D8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0B0366D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Finalidade</w:t>
            </w:r>
          </w:p>
        </w:tc>
        <w:tc>
          <w:tcPr>
            <w:tcW w:w="4257" w:type="pct"/>
            <w:gridSpan w:val="3"/>
            <w:vAlign w:val="center"/>
          </w:tcPr>
          <w:p w14:paraId="1C8C31A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Garantir a devida uniformização dos funcionários da Contratada.</w:t>
            </w:r>
          </w:p>
        </w:tc>
      </w:tr>
      <w:tr w:rsidR="0059463C" w:rsidRPr="00E04E69" w14:paraId="08B277DE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E1AEF9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Meta a Cumprir</w:t>
            </w:r>
          </w:p>
        </w:tc>
        <w:tc>
          <w:tcPr>
            <w:tcW w:w="4257" w:type="pct"/>
            <w:gridSpan w:val="3"/>
            <w:vAlign w:val="center"/>
          </w:tcPr>
          <w:p w14:paraId="5A65A68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100% dos funcionários adequadamente uniformizados.</w:t>
            </w:r>
          </w:p>
        </w:tc>
      </w:tr>
      <w:tr w:rsidR="0059463C" w:rsidRPr="00E04E69" w14:paraId="3CEB8686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41AD259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Instrumento de Medição</w:t>
            </w:r>
          </w:p>
        </w:tc>
        <w:tc>
          <w:tcPr>
            <w:tcW w:w="4257" w:type="pct"/>
            <w:gridSpan w:val="3"/>
            <w:vAlign w:val="center"/>
          </w:tcPr>
          <w:p w14:paraId="12A772C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Conferência local.</w:t>
            </w:r>
          </w:p>
        </w:tc>
      </w:tr>
      <w:tr w:rsidR="0059463C" w:rsidRPr="00E04E69" w14:paraId="593B2A6A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3294A609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Forma de Acompanhamento</w:t>
            </w:r>
          </w:p>
        </w:tc>
        <w:tc>
          <w:tcPr>
            <w:tcW w:w="4257" w:type="pct"/>
            <w:gridSpan w:val="3"/>
            <w:vAlign w:val="center"/>
          </w:tcPr>
          <w:p w14:paraId="0BB27B91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Visual, pelo Fiscal do contrato e responsáveis pelos setores.</w:t>
            </w:r>
          </w:p>
        </w:tc>
      </w:tr>
      <w:tr w:rsidR="0059463C" w:rsidRPr="00E04E69" w14:paraId="6603B940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4DD6FBF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Periodicidade</w:t>
            </w:r>
          </w:p>
        </w:tc>
        <w:tc>
          <w:tcPr>
            <w:tcW w:w="4257" w:type="pct"/>
            <w:gridSpan w:val="3"/>
            <w:vAlign w:val="center"/>
          </w:tcPr>
          <w:p w14:paraId="4B8C7224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Diária.</w:t>
            </w:r>
          </w:p>
        </w:tc>
      </w:tr>
      <w:tr w:rsidR="0059463C" w:rsidRPr="00E04E69" w14:paraId="221F29FF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37E6B4D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Mecanismo de Cálculo</w:t>
            </w:r>
          </w:p>
        </w:tc>
        <w:tc>
          <w:tcPr>
            <w:tcW w:w="4257" w:type="pct"/>
            <w:gridSpan w:val="3"/>
            <w:vAlign w:val="center"/>
          </w:tcPr>
          <w:p w14:paraId="3CE46C65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Será aplicada a pontuação atribuída para cada ocorrência verificada.</w:t>
            </w:r>
          </w:p>
        </w:tc>
      </w:tr>
      <w:tr w:rsidR="0059463C" w:rsidRPr="00E04E69" w14:paraId="1AACF84C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713018D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Início da Vigência</w:t>
            </w:r>
          </w:p>
        </w:tc>
        <w:tc>
          <w:tcPr>
            <w:tcW w:w="4257" w:type="pct"/>
            <w:gridSpan w:val="3"/>
            <w:vAlign w:val="center"/>
          </w:tcPr>
          <w:p w14:paraId="5D36CEE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Conforme contrato, prazo estabelecido e por meio de emissão de Ordem de Serviços.</w:t>
            </w:r>
          </w:p>
        </w:tc>
      </w:tr>
      <w:tr w:rsidR="002F140A" w:rsidRPr="00E04E69" w14:paraId="0B66F004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34494358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Ocorrências / Pontuação</w:t>
            </w:r>
          </w:p>
        </w:tc>
        <w:tc>
          <w:tcPr>
            <w:tcW w:w="3615" w:type="pct"/>
            <w:gridSpan w:val="2"/>
            <w:vAlign w:val="center"/>
          </w:tcPr>
          <w:p w14:paraId="79A95DF5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Deixar de fornecer conjunto completo de uniforme aos seus funcionários, nos prazos e condições previstas no TR.</w:t>
            </w:r>
          </w:p>
        </w:tc>
        <w:tc>
          <w:tcPr>
            <w:tcW w:w="641" w:type="pct"/>
            <w:vAlign w:val="center"/>
          </w:tcPr>
          <w:p w14:paraId="4F47AA8E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 dia</w:t>
            </w:r>
          </w:p>
        </w:tc>
      </w:tr>
      <w:tr w:rsidR="002F140A" w:rsidRPr="00E04E69" w14:paraId="7758F36D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29C876CC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15" w:type="pct"/>
            <w:gridSpan w:val="2"/>
            <w:vAlign w:val="center"/>
          </w:tcPr>
          <w:p w14:paraId="0A822BAE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Deixar de substituir peça de uniforme inadequada ao tamanho do colaborador ou excessivamente danificada ou cuja qualidade tenha sido recusada.</w:t>
            </w:r>
          </w:p>
        </w:tc>
        <w:tc>
          <w:tcPr>
            <w:tcW w:w="641" w:type="pct"/>
            <w:vAlign w:val="center"/>
          </w:tcPr>
          <w:p w14:paraId="2AE6E7D7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 xml:space="preserve">1,0 ponto por dia, por </w:t>
            </w:r>
            <w:r w:rsidRPr="00E04E69">
              <w:rPr>
                <w:rFonts w:ascii="Calibri" w:hAnsi="Calibri" w:cs="Calibri"/>
              </w:rPr>
              <w:lastRenderedPageBreak/>
              <w:t>colaborador</w:t>
            </w:r>
          </w:p>
        </w:tc>
      </w:tr>
      <w:tr w:rsidR="002F140A" w:rsidRPr="00E04E69" w14:paraId="2B92B7DF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2A7F9203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15" w:type="pct"/>
            <w:gridSpan w:val="2"/>
            <w:vAlign w:val="center"/>
          </w:tcPr>
          <w:p w14:paraId="7B1148D7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Não utilização do uniforme; uso de uniforme incompleto ou inadequado, sem a devida justificativa.</w:t>
            </w:r>
          </w:p>
        </w:tc>
        <w:tc>
          <w:tcPr>
            <w:tcW w:w="641" w:type="pct"/>
            <w:vAlign w:val="center"/>
          </w:tcPr>
          <w:p w14:paraId="497BC072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 dia, por colaborador</w:t>
            </w:r>
          </w:p>
        </w:tc>
      </w:tr>
      <w:tr w:rsidR="0059463C" w:rsidRPr="00E04E69" w14:paraId="52794933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6783B555" w14:textId="6DDE31BD" w:rsidR="0059463C" w:rsidRPr="00E04E69" w:rsidRDefault="0069476B" w:rsidP="00236F9A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Faixas</w:t>
            </w:r>
            <w:r w:rsidRPr="00E04E69">
              <w:rPr>
                <w:rFonts w:ascii="Calibri" w:hAnsi="Calibri" w:cs="Calibri"/>
              </w:rPr>
              <w:tab/>
              <w:t>de</w:t>
            </w:r>
            <w:r w:rsidR="00F40351">
              <w:rPr>
                <w:rFonts w:ascii="Calibri" w:hAnsi="Calibri" w:cs="Calibri"/>
              </w:rPr>
              <w:t xml:space="preserve"> </w:t>
            </w:r>
            <w:r w:rsidRPr="00E04E69">
              <w:rPr>
                <w:rFonts w:ascii="Calibri" w:hAnsi="Calibri" w:cs="Calibri"/>
              </w:rPr>
              <w:t>ajustes no pagamento</w:t>
            </w:r>
          </w:p>
        </w:tc>
        <w:tc>
          <w:tcPr>
            <w:tcW w:w="4257" w:type="pct"/>
            <w:gridSpan w:val="3"/>
            <w:vAlign w:val="center"/>
          </w:tcPr>
          <w:p w14:paraId="42D0773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Serão registradas as ocorrências constatadas e a somatória dos pontos acumulados, pelo fiscal do contrato, e efetuado o desconto no pagamento, conforme tabela de Descontos.</w:t>
            </w:r>
          </w:p>
        </w:tc>
      </w:tr>
      <w:tr w:rsidR="0059463C" w:rsidRPr="00E04E69" w14:paraId="19D69AF2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577E0F0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Observações</w:t>
            </w:r>
          </w:p>
        </w:tc>
        <w:tc>
          <w:tcPr>
            <w:tcW w:w="4257" w:type="pct"/>
            <w:gridSpan w:val="3"/>
            <w:vAlign w:val="center"/>
          </w:tcPr>
          <w:p w14:paraId="1A145A3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Os pontos acumulados em cada indicador são cumulativos aos pontos dos demais indicadores.</w:t>
            </w:r>
          </w:p>
        </w:tc>
      </w:tr>
      <w:tr w:rsidR="0059463C" w:rsidRPr="00E04E69" w14:paraId="021AA2A0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59030603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640A819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 acúmulo de pontos é mensal, sendo aplicado o desconto relativo às ocorrências do mês de prestação de serviços.</w:t>
            </w:r>
          </w:p>
        </w:tc>
      </w:tr>
      <w:tr w:rsidR="0059463C" w:rsidRPr="00E04E69" w14:paraId="770363D8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52DD9802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1A1D744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A pontuação será zerada para o mês seguinte.</w:t>
            </w:r>
          </w:p>
        </w:tc>
      </w:tr>
      <w:tr w:rsidR="0059463C" w:rsidRPr="00236F9A" w14:paraId="06D3E22E" w14:textId="77777777" w:rsidTr="00E04E69">
        <w:trPr>
          <w:trHeight w:val="340"/>
        </w:trPr>
        <w:tc>
          <w:tcPr>
            <w:tcW w:w="5000" w:type="pct"/>
            <w:gridSpan w:val="4"/>
            <w:vAlign w:val="center"/>
          </w:tcPr>
          <w:p w14:paraId="6CB8C113" w14:textId="0E4B629A" w:rsidR="0059463C" w:rsidRPr="00236F9A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36F9A">
              <w:rPr>
                <w:rFonts w:ascii="Calibri" w:hAnsi="Calibri" w:cs="Calibri"/>
                <w:b/>
                <w:bCs/>
              </w:rPr>
              <w:t>INDICADOR Nº 2 – MATERIAIS E EQUIPAMENTOS</w:t>
            </w:r>
          </w:p>
        </w:tc>
      </w:tr>
      <w:tr w:rsidR="0059463C" w:rsidRPr="00E04E69" w14:paraId="65A97DD6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42602874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Finalidade</w:t>
            </w:r>
          </w:p>
        </w:tc>
        <w:tc>
          <w:tcPr>
            <w:tcW w:w="4257" w:type="pct"/>
            <w:gridSpan w:val="3"/>
            <w:vAlign w:val="center"/>
          </w:tcPr>
          <w:p w14:paraId="7DFCC89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Garantir a quantidade e qualidade dos materiais e equipamentos necessários à plena execução dos serviços de limpeza.</w:t>
            </w:r>
          </w:p>
        </w:tc>
      </w:tr>
      <w:tr w:rsidR="0059463C" w:rsidRPr="00E04E69" w14:paraId="18A7EC94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5D95941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Meta a Cumprir</w:t>
            </w:r>
          </w:p>
        </w:tc>
        <w:tc>
          <w:tcPr>
            <w:tcW w:w="4257" w:type="pct"/>
            <w:gridSpan w:val="3"/>
            <w:vAlign w:val="center"/>
          </w:tcPr>
          <w:p w14:paraId="4E5E747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100% dos materiais e equipamentos necessários à prestação dos serviços de limpeza.</w:t>
            </w:r>
          </w:p>
        </w:tc>
      </w:tr>
      <w:tr w:rsidR="0059463C" w:rsidRPr="00E04E69" w14:paraId="41315374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7D2BA555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Instrumento de Medição</w:t>
            </w:r>
          </w:p>
        </w:tc>
        <w:tc>
          <w:tcPr>
            <w:tcW w:w="4257" w:type="pct"/>
            <w:gridSpan w:val="3"/>
            <w:vAlign w:val="center"/>
          </w:tcPr>
          <w:p w14:paraId="5D2074E5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Conferência local.</w:t>
            </w:r>
          </w:p>
        </w:tc>
      </w:tr>
      <w:tr w:rsidR="0059463C" w:rsidRPr="00E04E69" w14:paraId="5C73AF13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1C5B4FF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Forma de Acompanhamento</w:t>
            </w:r>
          </w:p>
        </w:tc>
        <w:tc>
          <w:tcPr>
            <w:tcW w:w="4257" w:type="pct"/>
            <w:gridSpan w:val="3"/>
            <w:vAlign w:val="center"/>
          </w:tcPr>
          <w:p w14:paraId="681082B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Visual, pelos(as) serventes e fiscal do contrato.</w:t>
            </w:r>
          </w:p>
        </w:tc>
      </w:tr>
      <w:tr w:rsidR="0059463C" w:rsidRPr="00E04E69" w14:paraId="06484BBB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5D104AC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Periodicidade</w:t>
            </w:r>
          </w:p>
        </w:tc>
        <w:tc>
          <w:tcPr>
            <w:tcW w:w="4257" w:type="pct"/>
            <w:gridSpan w:val="3"/>
            <w:vAlign w:val="center"/>
          </w:tcPr>
          <w:p w14:paraId="5510F30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Diária.</w:t>
            </w:r>
          </w:p>
        </w:tc>
      </w:tr>
      <w:tr w:rsidR="0059463C" w:rsidRPr="00E04E69" w14:paraId="55388226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1E8E05E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Mecanismo de Cálculo</w:t>
            </w:r>
          </w:p>
        </w:tc>
        <w:tc>
          <w:tcPr>
            <w:tcW w:w="4257" w:type="pct"/>
            <w:gridSpan w:val="3"/>
            <w:vAlign w:val="center"/>
          </w:tcPr>
          <w:p w14:paraId="108B90A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Será aplicada a pontuação atribuída para cada ocorrência verificada.</w:t>
            </w:r>
          </w:p>
        </w:tc>
      </w:tr>
      <w:tr w:rsidR="0059463C" w:rsidRPr="00E04E69" w14:paraId="46A9B674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73E5C9D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Início da Vigência</w:t>
            </w:r>
          </w:p>
        </w:tc>
        <w:tc>
          <w:tcPr>
            <w:tcW w:w="4257" w:type="pct"/>
            <w:gridSpan w:val="3"/>
            <w:vAlign w:val="center"/>
          </w:tcPr>
          <w:p w14:paraId="517D155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Conforme contrato.</w:t>
            </w:r>
          </w:p>
        </w:tc>
      </w:tr>
      <w:tr w:rsidR="0059463C" w:rsidRPr="00E04E69" w14:paraId="268843BF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6DC820B9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Ocorrências / Pontuação</w:t>
            </w:r>
          </w:p>
        </w:tc>
        <w:tc>
          <w:tcPr>
            <w:tcW w:w="3615" w:type="pct"/>
            <w:gridSpan w:val="2"/>
            <w:vAlign w:val="center"/>
          </w:tcPr>
          <w:p w14:paraId="319C458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Atraso no fornecimento dos materiais e equipamentos, conforme condições previstas em Edital, necessários à execução dos serviços de</w:t>
            </w:r>
          </w:p>
          <w:p w14:paraId="5325253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limpeza no início da execução do contrato.</w:t>
            </w:r>
          </w:p>
        </w:tc>
        <w:tc>
          <w:tcPr>
            <w:tcW w:w="641" w:type="pct"/>
            <w:vAlign w:val="center"/>
          </w:tcPr>
          <w:p w14:paraId="53126808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042DD0B4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6CAC3C0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1,0 ponto por dia</w:t>
            </w:r>
          </w:p>
        </w:tc>
      </w:tr>
      <w:tr w:rsidR="0059463C" w:rsidRPr="00E04E69" w14:paraId="17498CB3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549BB075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15" w:type="pct"/>
            <w:gridSpan w:val="2"/>
            <w:vAlign w:val="center"/>
          </w:tcPr>
          <w:p w14:paraId="73CD499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Atraso no fornecimento mensal, trimestral e anual dos materiais necessários à execução dos serviços de limpeza, conforme condições previstas em</w:t>
            </w:r>
          </w:p>
          <w:p w14:paraId="258C7AC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Edital.</w:t>
            </w:r>
          </w:p>
        </w:tc>
        <w:tc>
          <w:tcPr>
            <w:tcW w:w="641" w:type="pct"/>
            <w:vAlign w:val="center"/>
          </w:tcPr>
          <w:p w14:paraId="194EC6D6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7E2ECF76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64D9EC4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 dia</w:t>
            </w:r>
          </w:p>
        </w:tc>
      </w:tr>
      <w:tr w:rsidR="0059463C" w:rsidRPr="00E04E69" w14:paraId="3B209A7D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2429D7DB" w14:textId="77777777" w:rsidR="0059463C" w:rsidRPr="00E04E69" w:rsidRDefault="0059463C" w:rsidP="00E04E69">
            <w:pPr>
              <w:pStyle w:val="TableParagraph"/>
              <w:tabs>
                <w:tab w:val="left" w:pos="567"/>
              </w:tabs>
              <w:jc w:val="center"/>
            </w:pPr>
          </w:p>
        </w:tc>
        <w:tc>
          <w:tcPr>
            <w:tcW w:w="3615" w:type="pct"/>
            <w:gridSpan w:val="2"/>
            <w:vAlign w:val="center"/>
          </w:tcPr>
          <w:p w14:paraId="744ABA2E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Atraso</w:t>
            </w:r>
            <w:r w:rsidRPr="00E04E69">
              <w:rPr>
                <w:spacing w:val="-4"/>
              </w:rPr>
              <w:t xml:space="preserve"> </w:t>
            </w:r>
            <w:r w:rsidRPr="00E04E69">
              <w:t>na</w:t>
            </w:r>
            <w:r w:rsidRPr="00E04E69">
              <w:rPr>
                <w:spacing w:val="-3"/>
              </w:rPr>
              <w:t xml:space="preserve"> </w:t>
            </w:r>
            <w:r w:rsidRPr="00E04E69">
              <w:t>substituição</w:t>
            </w:r>
            <w:r w:rsidRPr="00E04E69">
              <w:rPr>
                <w:spacing w:val="-4"/>
              </w:rPr>
              <w:t xml:space="preserve"> </w:t>
            </w:r>
            <w:r w:rsidRPr="00E04E69">
              <w:t>dos</w:t>
            </w:r>
            <w:r w:rsidRPr="00E04E69">
              <w:rPr>
                <w:spacing w:val="-2"/>
              </w:rPr>
              <w:t xml:space="preserve"> </w:t>
            </w:r>
            <w:r w:rsidRPr="00E04E69">
              <w:t>equipamentos</w:t>
            </w:r>
            <w:r w:rsidRPr="00E04E69">
              <w:rPr>
                <w:spacing w:val="-4"/>
              </w:rPr>
              <w:t xml:space="preserve"> </w:t>
            </w:r>
            <w:r w:rsidRPr="00E04E69">
              <w:t>que</w:t>
            </w:r>
            <w:r w:rsidRPr="00E04E69">
              <w:rPr>
                <w:spacing w:val="-52"/>
              </w:rPr>
              <w:t xml:space="preserve"> </w:t>
            </w:r>
            <w:r w:rsidRPr="00E04E69">
              <w:t>tenham</w:t>
            </w:r>
            <w:r w:rsidRPr="00E04E69">
              <w:rPr>
                <w:spacing w:val="-1"/>
              </w:rPr>
              <w:t xml:space="preserve"> </w:t>
            </w:r>
            <w:r w:rsidRPr="00E04E69">
              <w:t>sido</w:t>
            </w:r>
            <w:r w:rsidRPr="00E04E69">
              <w:rPr>
                <w:spacing w:val="-3"/>
              </w:rPr>
              <w:t xml:space="preserve"> </w:t>
            </w:r>
            <w:r w:rsidRPr="00E04E69">
              <w:t>danificados</w:t>
            </w:r>
            <w:r w:rsidRPr="00E04E69">
              <w:rPr>
                <w:spacing w:val="-4"/>
              </w:rPr>
              <w:t xml:space="preserve"> </w:t>
            </w:r>
            <w:r w:rsidRPr="00E04E69">
              <w:t>durante</w:t>
            </w:r>
            <w:r w:rsidRPr="00E04E69">
              <w:rPr>
                <w:spacing w:val="-3"/>
              </w:rPr>
              <w:t xml:space="preserve"> </w:t>
            </w:r>
            <w:r w:rsidRPr="00E04E69">
              <w:t>seu</w:t>
            </w:r>
            <w:r w:rsidRPr="00E04E69">
              <w:rPr>
                <w:spacing w:val="-3"/>
              </w:rPr>
              <w:t xml:space="preserve"> </w:t>
            </w:r>
            <w:r w:rsidRPr="00E04E69">
              <w:t>uso.</w:t>
            </w:r>
          </w:p>
        </w:tc>
        <w:tc>
          <w:tcPr>
            <w:tcW w:w="641" w:type="pct"/>
            <w:vAlign w:val="center"/>
          </w:tcPr>
          <w:p w14:paraId="71D57DCE" w14:textId="77777777" w:rsidR="0059463C" w:rsidRPr="00E04E69" w:rsidRDefault="0059463C" w:rsidP="00E04E69">
            <w:pPr>
              <w:pStyle w:val="TableParagraph"/>
              <w:tabs>
                <w:tab w:val="left" w:pos="567"/>
              </w:tabs>
              <w:jc w:val="center"/>
            </w:pPr>
          </w:p>
          <w:p w14:paraId="264834DC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0,5</w:t>
            </w:r>
            <w:r w:rsidRPr="00E04E69">
              <w:rPr>
                <w:spacing w:val="-2"/>
              </w:rPr>
              <w:t xml:space="preserve"> </w:t>
            </w:r>
            <w:r w:rsidRPr="00E04E69">
              <w:t>pontos</w:t>
            </w:r>
            <w:r w:rsidRPr="00E04E69">
              <w:rPr>
                <w:spacing w:val="-3"/>
              </w:rPr>
              <w:t xml:space="preserve"> </w:t>
            </w:r>
            <w:r w:rsidRPr="00E04E69">
              <w:t>por</w:t>
            </w:r>
            <w:r w:rsidRPr="00E04E69">
              <w:rPr>
                <w:spacing w:val="-1"/>
              </w:rPr>
              <w:t xml:space="preserve"> </w:t>
            </w:r>
            <w:r w:rsidRPr="00E04E69">
              <w:t>dia</w:t>
            </w:r>
          </w:p>
        </w:tc>
      </w:tr>
      <w:tr w:rsidR="0059463C" w:rsidRPr="00E04E69" w14:paraId="2A88B67B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6CD37A95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15" w:type="pct"/>
            <w:gridSpan w:val="2"/>
            <w:vAlign w:val="center"/>
          </w:tcPr>
          <w:p w14:paraId="0812A9C8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Entrega de material em quantidade inferior ao</w:t>
            </w:r>
            <w:r w:rsidRPr="00E04E69">
              <w:rPr>
                <w:spacing w:val="-52"/>
              </w:rPr>
              <w:t xml:space="preserve"> </w:t>
            </w:r>
            <w:r w:rsidRPr="00E04E69">
              <w:t>estipulado</w:t>
            </w:r>
            <w:r w:rsidRPr="00E04E69">
              <w:rPr>
                <w:spacing w:val="-3"/>
              </w:rPr>
              <w:t xml:space="preserve"> </w:t>
            </w:r>
            <w:r w:rsidRPr="00E04E69">
              <w:t>no</w:t>
            </w:r>
            <w:r w:rsidRPr="00E04E69">
              <w:rPr>
                <w:spacing w:val="1"/>
              </w:rPr>
              <w:t xml:space="preserve"> </w:t>
            </w:r>
            <w:r w:rsidRPr="00E04E69">
              <w:t>Termo</w:t>
            </w:r>
            <w:r w:rsidRPr="00E04E69">
              <w:rPr>
                <w:spacing w:val="-2"/>
              </w:rPr>
              <w:t xml:space="preserve"> </w:t>
            </w:r>
            <w:r w:rsidRPr="00E04E69">
              <w:t>de</w:t>
            </w:r>
            <w:r w:rsidRPr="00E04E69">
              <w:rPr>
                <w:spacing w:val="-1"/>
              </w:rPr>
              <w:t xml:space="preserve"> </w:t>
            </w:r>
            <w:r w:rsidRPr="00E04E69">
              <w:t>Referência.</w:t>
            </w:r>
          </w:p>
        </w:tc>
        <w:tc>
          <w:tcPr>
            <w:tcW w:w="641" w:type="pct"/>
            <w:vAlign w:val="center"/>
          </w:tcPr>
          <w:p w14:paraId="4F0816AD" w14:textId="77777777" w:rsidR="0059463C" w:rsidRPr="00E04E69" w:rsidRDefault="0059463C" w:rsidP="00E04E69">
            <w:pPr>
              <w:pStyle w:val="TableParagraph"/>
              <w:tabs>
                <w:tab w:val="left" w:pos="567"/>
              </w:tabs>
              <w:jc w:val="center"/>
            </w:pPr>
          </w:p>
          <w:p w14:paraId="045ACD75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0,5</w:t>
            </w:r>
            <w:r w:rsidRPr="00E04E69">
              <w:rPr>
                <w:spacing w:val="-2"/>
              </w:rPr>
              <w:t xml:space="preserve"> </w:t>
            </w:r>
            <w:r w:rsidRPr="00E04E69">
              <w:t>ponto</w:t>
            </w:r>
            <w:r w:rsidRPr="00E04E69">
              <w:rPr>
                <w:spacing w:val="-2"/>
              </w:rPr>
              <w:t xml:space="preserve"> </w:t>
            </w:r>
            <w:r w:rsidRPr="00E04E69">
              <w:t>por</w:t>
            </w:r>
            <w:r w:rsidRPr="00E04E69">
              <w:rPr>
                <w:spacing w:val="-2"/>
              </w:rPr>
              <w:t xml:space="preserve"> </w:t>
            </w:r>
            <w:r w:rsidRPr="00E04E69">
              <w:t>dia</w:t>
            </w:r>
          </w:p>
        </w:tc>
      </w:tr>
      <w:tr w:rsidR="0059463C" w:rsidRPr="00E04E69" w14:paraId="086B0F82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59CD5045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15" w:type="pct"/>
            <w:gridSpan w:val="2"/>
            <w:vAlign w:val="center"/>
          </w:tcPr>
          <w:p w14:paraId="348D3AC3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Não</w:t>
            </w:r>
            <w:r w:rsidRPr="00E04E69">
              <w:rPr>
                <w:spacing w:val="-4"/>
              </w:rPr>
              <w:t xml:space="preserve"> </w:t>
            </w:r>
            <w:r w:rsidRPr="00E04E69">
              <w:t>substituição</w:t>
            </w:r>
            <w:r w:rsidRPr="00E04E69">
              <w:rPr>
                <w:spacing w:val="-4"/>
              </w:rPr>
              <w:t xml:space="preserve"> </w:t>
            </w:r>
            <w:r w:rsidRPr="00E04E69">
              <w:t>de</w:t>
            </w:r>
            <w:r w:rsidRPr="00E04E69">
              <w:rPr>
                <w:spacing w:val="-3"/>
              </w:rPr>
              <w:t xml:space="preserve"> </w:t>
            </w:r>
            <w:r w:rsidRPr="00E04E69">
              <w:t>materiais</w:t>
            </w:r>
            <w:r w:rsidRPr="00E04E69">
              <w:rPr>
                <w:spacing w:val="-5"/>
              </w:rPr>
              <w:t xml:space="preserve"> </w:t>
            </w:r>
            <w:r w:rsidRPr="00E04E69">
              <w:t>em</w:t>
            </w:r>
            <w:r w:rsidRPr="00E04E69">
              <w:rPr>
                <w:spacing w:val="-5"/>
              </w:rPr>
              <w:t xml:space="preserve"> </w:t>
            </w:r>
            <w:r w:rsidRPr="00E04E69">
              <w:t>desconformidade</w:t>
            </w:r>
            <w:r w:rsidRPr="00E04E69">
              <w:rPr>
                <w:spacing w:val="-52"/>
              </w:rPr>
              <w:t xml:space="preserve"> </w:t>
            </w:r>
            <w:r w:rsidRPr="00E04E69">
              <w:t>com a qualidade especificada no Termo de</w:t>
            </w:r>
            <w:r w:rsidRPr="00E04E69">
              <w:rPr>
                <w:spacing w:val="1"/>
              </w:rPr>
              <w:t xml:space="preserve"> </w:t>
            </w:r>
            <w:r w:rsidRPr="00E04E69">
              <w:t>Referência.</w:t>
            </w:r>
          </w:p>
        </w:tc>
        <w:tc>
          <w:tcPr>
            <w:tcW w:w="641" w:type="pct"/>
            <w:vAlign w:val="center"/>
          </w:tcPr>
          <w:p w14:paraId="2914208F" w14:textId="77777777" w:rsidR="0059463C" w:rsidRPr="00E04E69" w:rsidRDefault="0059463C" w:rsidP="00E04E69">
            <w:pPr>
              <w:pStyle w:val="TableParagraph"/>
              <w:tabs>
                <w:tab w:val="left" w:pos="567"/>
              </w:tabs>
              <w:jc w:val="center"/>
            </w:pPr>
          </w:p>
          <w:p w14:paraId="0431E000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0,5</w:t>
            </w:r>
            <w:r w:rsidRPr="00E04E69">
              <w:rPr>
                <w:spacing w:val="-2"/>
              </w:rPr>
              <w:t xml:space="preserve"> </w:t>
            </w:r>
            <w:r w:rsidRPr="00E04E69">
              <w:t>ponto</w:t>
            </w:r>
            <w:r w:rsidRPr="00E04E69">
              <w:rPr>
                <w:spacing w:val="-1"/>
              </w:rPr>
              <w:t xml:space="preserve"> </w:t>
            </w:r>
            <w:r w:rsidRPr="00E04E69">
              <w:t>por</w:t>
            </w:r>
            <w:r w:rsidRPr="00E04E69">
              <w:rPr>
                <w:spacing w:val="-1"/>
              </w:rPr>
              <w:t xml:space="preserve"> </w:t>
            </w:r>
            <w:r w:rsidRPr="00E04E69">
              <w:t>dia</w:t>
            </w:r>
          </w:p>
        </w:tc>
      </w:tr>
      <w:tr w:rsidR="0059463C" w:rsidRPr="00E04E69" w14:paraId="5188B4BE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14B9FD76" w14:textId="3304E95B" w:rsidR="0059463C" w:rsidRPr="00E04E69" w:rsidRDefault="0069476B" w:rsidP="00E04E69">
            <w:pPr>
              <w:pStyle w:val="TableParagraph"/>
              <w:tabs>
                <w:tab w:val="left" w:pos="567"/>
                <w:tab w:val="left" w:pos="882"/>
                <w:tab w:val="left" w:pos="1342"/>
              </w:tabs>
              <w:jc w:val="center"/>
              <w:rPr>
                <w:b/>
              </w:rPr>
            </w:pPr>
            <w:r w:rsidRPr="00E04E69">
              <w:rPr>
                <w:b/>
              </w:rPr>
              <w:t>Faixas</w:t>
            </w:r>
            <w:r w:rsidRPr="00E04E69">
              <w:rPr>
                <w:b/>
              </w:rPr>
              <w:tab/>
            </w:r>
            <w:r w:rsidR="00236F9A">
              <w:rPr>
                <w:b/>
              </w:rPr>
              <w:t xml:space="preserve"> </w:t>
            </w:r>
            <w:r w:rsidRPr="00E04E69">
              <w:rPr>
                <w:b/>
              </w:rPr>
              <w:t>de</w:t>
            </w:r>
            <w:r w:rsidRPr="00E04E69">
              <w:rPr>
                <w:b/>
              </w:rPr>
              <w:tab/>
            </w:r>
            <w:r w:rsidRPr="00E04E69">
              <w:rPr>
                <w:b/>
                <w:spacing w:val="-1"/>
              </w:rPr>
              <w:t>ajustes</w:t>
            </w:r>
            <w:r w:rsidRPr="00E04E69">
              <w:rPr>
                <w:b/>
                <w:spacing w:val="-52"/>
              </w:rPr>
              <w:t xml:space="preserve"> </w:t>
            </w:r>
            <w:r w:rsidRPr="00E04E69">
              <w:rPr>
                <w:b/>
              </w:rPr>
              <w:t>no pagamento</w:t>
            </w:r>
          </w:p>
        </w:tc>
        <w:tc>
          <w:tcPr>
            <w:tcW w:w="4257" w:type="pct"/>
            <w:gridSpan w:val="3"/>
            <w:vAlign w:val="center"/>
          </w:tcPr>
          <w:p w14:paraId="3E3D523D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Serão registradas as ocorrências constatadas e o somatório dos pontos</w:t>
            </w:r>
            <w:r w:rsidRPr="00E04E69">
              <w:rPr>
                <w:spacing w:val="1"/>
              </w:rPr>
              <w:t xml:space="preserve"> </w:t>
            </w:r>
            <w:r w:rsidRPr="00E04E69">
              <w:t>acumulados,</w:t>
            </w:r>
            <w:r w:rsidRPr="00E04E69">
              <w:rPr>
                <w:spacing w:val="-1"/>
              </w:rPr>
              <w:t xml:space="preserve"> </w:t>
            </w:r>
            <w:r w:rsidRPr="00E04E69">
              <w:t>pelo</w:t>
            </w:r>
            <w:r w:rsidRPr="00E04E69">
              <w:rPr>
                <w:spacing w:val="-3"/>
              </w:rPr>
              <w:t xml:space="preserve"> </w:t>
            </w:r>
            <w:r w:rsidRPr="00E04E69">
              <w:t>fiscal</w:t>
            </w:r>
            <w:r w:rsidRPr="00E04E69">
              <w:rPr>
                <w:spacing w:val="-4"/>
              </w:rPr>
              <w:t xml:space="preserve"> </w:t>
            </w:r>
            <w:r w:rsidRPr="00E04E69">
              <w:t>do</w:t>
            </w:r>
            <w:r w:rsidRPr="00E04E69">
              <w:rPr>
                <w:spacing w:val="-1"/>
              </w:rPr>
              <w:t xml:space="preserve"> </w:t>
            </w:r>
            <w:r w:rsidRPr="00E04E69">
              <w:t>contrato,</w:t>
            </w:r>
            <w:r w:rsidRPr="00E04E69">
              <w:rPr>
                <w:spacing w:val="-1"/>
              </w:rPr>
              <w:t xml:space="preserve"> </w:t>
            </w:r>
            <w:r w:rsidRPr="00E04E69">
              <w:t>e</w:t>
            </w:r>
            <w:r w:rsidRPr="00E04E69">
              <w:rPr>
                <w:spacing w:val="-4"/>
              </w:rPr>
              <w:t xml:space="preserve"> </w:t>
            </w:r>
            <w:r w:rsidRPr="00E04E69">
              <w:t>efetuado</w:t>
            </w:r>
            <w:r w:rsidRPr="00E04E69">
              <w:rPr>
                <w:spacing w:val="-4"/>
              </w:rPr>
              <w:t xml:space="preserve"> </w:t>
            </w:r>
            <w:r w:rsidRPr="00E04E69">
              <w:t>o</w:t>
            </w:r>
            <w:r w:rsidRPr="00E04E69">
              <w:rPr>
                <w:spacing w:val="-3"/>
              </w:rPr>
              <w:t xml:space="preserve"> </w:t>
            </w:r>
            <w:r w:rsidRPr="00E04E69">
              <w:t>desconto</w:t>
            </w:r>
            <w:r w:rsidRPr="00E04E69">
              <w:rPr>
                <w:spacing w:val="-3"/>
              </w:rPr>
              <w:t xml:space="preserve"> </w:t>
            </w:r>
            <w:r w:rsidRPr="00E04E69">
              <w:t>no</w:t>
            </w:r>
            <w:r w:rsidRPr="00E04E69">
              <w:rPr>
                <w:spacing w:val="-3"/>
              </w:rPr>
              <w:t xml:space="preserve"> </w:t>
            </w:r>
            <w:r w:rsidRPr="00E04E69">
              <w:t>pagamento,</w:t>
            </w:r>
            <w:r w:rsidRPr="00E04E69">
              <w:rPr>
                <w:spacing w:val="-51"/>
              </w:rPr>
              <w:t xml:space="preserve"> </w:t>
            </w:r>
            <w:r w:rsidRPr="00E04E69">
              <w:t>conforme</w:t>
            </w:r>
            <w:r w:rsidRPr="00E04E69">
              <w:rPr>
                <w:spacing w:val="-2"/>
              </w:rPr>
              <w:t xml:space="preserve"> </w:t>
            </w:r>
            <w:r w:rsidRPr="00E04E69">
              <w:t>tabela</w:t>
            </w:r>
            <w:r w:rsidRPr="00E04E69">
              <w:rPr>
                <w:spacing w:val="-1"/>
              </w:rPr>
              <w:t xml:space="preserve"> </w:t>
            </w:r>
            <w:r w:rsidRPr="00E04E69">
              <w:t>de</w:t>
            </w:r>
            <w:r w:rsidRPr="00E04E69">
              <w:rPr>
                <w:spacing w:val="1"/>
              </w:rPr>
              <w:t xml:space="preserve"> </w:t>
            </w:r>
            <w:r w:rsidRPr="00E04E69">
              <w:t>Descontos.</w:t>
            </w:r>
          </w:p>
        </w:tc>
      </w:tr>
      <w:tr w:rsidR="0059463C" w:rsidRPr="00E04E69" w14:paraId="1CD9A88D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11FF60DE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  <w:rPr>
                <w:b/>
              </w:rPr>
            </w:pPr>
            <w:r w:rsidRPr="00E04E69">
              <w:rPr>
                <w:b/>
              </w:rPr>
              <w:t>Observações</w:t>
            </w:r>
          </w:p>
        </w:tc>
        <w:tc>
          <w:tcPr>
            <w:tcW w:w="4257" w:type="pct"/>
            <w:gridSpan w:val="3"/>
            <w:vAlign w:val="center"/>
          </w:tcPr>
          <w:p w14:paraId="0D33F20E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Os pontos acumulados em cada indicador são cumulativos aos pontos dos</w:t>
            </w:r>
            <w:r w:rsidRPr="00E04E69">
              <w:rPr>
                <w:spacing w:val="-52"/>
              </w:rPr>
              <w:t xml:space="preserve"> </w:t>
            </w:r>
            <w:r w:rsidRPr="00E04E69">
              <w:t>demais</w:t>
            </w:r>
            <w:r w:rsidRPr="00E04E69">
              <w:rPr>
                <w:spacing w:val="-1"/>
              </w:rPr>
              <w:t xml:space="preserve"> </w:t>
            </w:r>
            <w:r w:rsidRPr="00E04E69">
              <w:t>indicadores.</w:t>
            </w:r>
          </w:p>
        </w:tc>
      </w:tr>
      <w:tr w:rsidR="0059463C" w:rsidRPr="00E04E69" w14:paraId="4CFFB67F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6523FC2B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308DDA62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O</w:t>
            </w:r>
            <w:r w:rsidRPr="00E04E69">
              <w:rPr>
                <w:spacing w:val="-3"/>
              </w:rPr>
              <w:t xml:space="preserve"> </w:t>
            </w:r>
            <w:r w:rsidRPr="00E04E69">
              <w:t>acúmulo</w:t>
            </w:r>
            <w:r w:rsidRPr="00E04E69">
              <w:rPr>
                <w:spacing w:val="-3"/>
              </w:rPr>
              <w:t xml:space="preserve"> </w:t>
            </w:r>
            <w:r w:rsidRPr="00E04E69">
              <w:t>de</w:t>
            </w:r>
            <w:r w:rsidRPr="00E04E69">
              <w:rPr>
                <w:spacing w:val="-4"/>
              </w:rPr>
              <w:t xml:space="preserve"> </w:t>
            </w:r>
            <w:r w:rsidRPr="00E04E69">
              <w:t>pontos</w:t>
            </w:r>
            <w:r w:rsidRPr="00E04E69">
              <w:rPr>
                <w:spacing w:val="-1"/>
              </w:rPr>
              <w:t xml:space="preserve"> </w:t>
            </w:r>
            <w:r w:rsidRPr="00E04E69">
              <w:t>é</w:t>
            </w:r>
            <w:r w:rsidRPr="00E04E69">
              <w:rPr>
                <w:spacing w:val="-6"/>
              </w:rPr>
              <w:t xml:space="preserve"> </w:t>
            </w:r>
            <w:r w:rsidRPr="00E04E69">
              <w:t>mensal,</w:t>
            </w:r>
            <w:r w:rsidRPr="00E04E69">
              <w:rPr>
                <w:spacing w:val="-2"/>
              </w:rPr>
              <w:t xml:space="preserve"> </w:t>
            </w:r>
            <w:r w:rsidRPr="00E04E69">
              <w:t>sendo</w:t>
            </w:r>
            <w:r w:rsidRPr="00E04E69">
              <w:rPr>
                <w:spacing w:val="-1"/>
              </w:rPr>
              <w:t xml:space="preserve"> </w:t>
            </w:r>
            <w:r w:rsidRPr="00E04E69">
              <w:t>aplicado</w:t>
            </w:r>
            <w:r w:rsidRPr="00E04E69">
              <w:rPr>
                <w:spacing w:val="-6"/>
              </w:rPr>
              <w:t xml:space="preserve"> </w:t>
            </w:r>
            <w:r w:rsidRPr="00E04E69">
              <w:t>o</w:t>
            </w:r>
            <w:r w:rsidRPr="00E04E69">
              <w:rPr>
                <w:spacing w:val="-1"/>
              </w:rPr>
              <w:t xml:space="preserve"> </w:t>
            </w:r>
            <w:r w:rsidRPr="00E04E69">
              <w:t>desconto</w:t>
            </w:r>
            <w:r w:rsidRPr="00E04E69">
              <w:rPr>
                <w:spacing w:val="-3"/>
              </w:rPr>
              <w:t xml:space="preserve"> </w:t>
            </w:r>
            <w:r w:rsidRPr="00E04E69">
              <w:t>relativo</w:t>
            </w:r>
            <w:r w:rsidRPr="00E04E69">
              <w:rPr>
                <w:spacing w:val="-1"/>
              </w:rPr>
              <w:t xml:space="preserve"> </w:t>
            </w:r>
            <w:r w:rsidRPr="00E04E69">
              <w:t>às</w:t>
            </w:r>
            <w:r w:rsidRPr="00E04E69">
              <w:rPr>
                <w:spacing w:val="-52"/>
              </w:rPr>
              <w:t xml:space="preserve"> </w:t>
            </w:r>
            <w:r w:rsidRPr="00E04E69">
              <w:t>ocorrências</w:t>
            </w:r>
            <w:r w:rsidRPr="00E04E69">
              <w:rPr>
                <w:spacing w:val="-3"/>
              </w:rPr>
              <w:t xml:space="preserve"> </w:t>
            </w:r>
            <w:r w:rsidRPr="00E04E69">
              <w:t>do</w:t>
            </w:r>
            <w:r w:rsidRPr="00E04E69">
              <w:rPr>
                <w:spacing w:val="-2"/>
              </w:rPr>
              <w:t xml:space="preserve"> </w:t>
            </w:r>
            <w:r w:rsidRPr="00E04E69">
              <w:t>mês</w:t>
            </w:r>
            <w:r w:rsidRPr="00E04E69">
              <w:rPr>
                <w:spacing w:val="-1"/>
              </w:rPr>
              <w:t xml:space="preserve"> </w:t>
            </w:r>
            <w:r w:rsidRPr="00E04E69">
              <w:t>de</w:t>
            </w:r>
            <w:r w:rsidRPr="00E04E69">
              <w:rPr>
                <w:spacing w:val="-2"/>
              </w:rPr>
              <w:t xml:space="preserve"> </w:t>
            </w:r>
            <w:r w:rsidRPr="00E04E69">
              <w:t>prestação</w:t>
            </w:r>
            <w:r w:rsidRPr="00E04E69">
              <w:rPr>
                <w:spacing w:val="-1"/>
              </w:rPr>
              <w:t xml:space="preserve"> </w:t>
            </w:r>
            <w:r w:rsidRPr="00E04E69">
              <w:t>de serviços.</w:t>
            </w:r>
          </w:p>
        </w:tc>
      </w:tr>
      <w:tr w:rsidR="0059463C" w:rsidRPr="00E04E69" w14:paraId="12127F6D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0908F843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3828D8D0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A</w:t>
            </w:r>
            <w:r w:rsidRPr="00E04E69">
              <w:rPr>
                <w:spacing w:val="-2"/>
              </w:rPr>
              <w:t xml:space="preserve"> </w:t>
            </w:r>
            <w:r w:rsidRPr="00E04E69">
              <w:t>pontuação</w:t>
            </w:r>
            <w:r w:rsidRPr="00E04E69">
              <w:rPr>
                <w:spacing w:val="-1"/>
              </w:rPr>
              <w:t xml:space="preserve"> </w:t>
            </w:r>
            <w:r w:rsidRPr="00E04E69">
              <w:t>será</w:t>
            </w:r>
            <w:r w:rsidRPr="00E04E69">
              <w:rPr>
                <w:spacing w:val="-3"/>
              </w:rPr>
              <w:t xml:space="preserve"> </w:t>
            </w:r>
            <w:r w:rsidRPr="00E04E69">
              <w:t>zerada</w:t>
            </w:r>
            <w:r w:rsidRPr="00E04E69">
              <w:rPr>
                <w:spacing w:val="-4"/>
              </w:rPr>
              <w:t xml:space="preserve"> </w:t>
            </w:r>
            <w:r w:rsidRPr="00E04E69">
              <w:t>para</w:t>
            </w:r>
            <w:r w:rsidRPr="00E04E69">
              <w:rPr>
                <w:spacing w:val="-3"/>
              </w:rPr>
              <w:t xml:space="preserve"> </w:t>
            </w:r>
            <w:r w:rsidRPr="00E04E69">
              <w:t>o</w:t>
            </w:r>
            <w:r w:rsidRPr="00E04E69">
              <w:rPr>
                <w:spacing w:val="-2"/>
              </w:rPr>
              <w:t xml:space="preserve"> </w:t>
            </w:r>
            <w:r w:rsidRPr="00E04E69">
              <w:t>mês</w:t>
            </w:r>
            <w:r w:rsidRPr="00E04E69">
              <w:rPr>
                <w:spacing w:val="-1"/>
              </w:rPr>
              <w:t xml:space="preserve"> </w:t>
            </w:r>
            <w:r w:rsidRPr="00E04E69">
              <w:t>seguinte.</w:t>
            </w:r>
          </w:p>
        </w:tc>
      </w:tr>
      <w:tr w:rsidR="0059463C" w:rsidRPr="00236F9A" w14:paraId="0D37D7C1" w14:textId="77777777" w:rsidTr="00E04E69">
        <w:trPr>
          <w:trHeight w:val="340"/>
        </w:trPr>
        <w:tc>
          <w:tcPr>
            <w:tcW w:w="5000" w:type="pct"/>
            <w:gridSpan w:val="4"/>
            <w:vAlign w:val="center"/>
          </w:tcPr>
          <w:p w14:paraId="2B739C17" w14:textId="35335B89" w:rsidR="0059463C" w:rsidRPr="00236F9A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36F9A">
              <w:rPr>
                <w:rFonts w:ascii="Calibri" w:hAnsi="Calibri" w:cs="Calibri"/>
                <w:b/>
                <w:bCs/>
              </w:rPr>
              <w:t>INDICADOR Nº 3 - FUNCIONÁRIOS</w:t>
            </w:r>
          </w:p>
        </w:tc>
      </w:tr>
      <w:tr w:rsidR="0059463C" w:rsidRPr="00E04E69" w14:paraId="0915C6BF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B383B7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Finalidade</w:t>
            </w:r>
          </w:p>
        </w:tc>
        <w:tc>
          <w:tcPr>
            <w:tcW w:w="4257" w:type="pct"/>
            <w:gridSpan w:val="3"/>
            <w:vAlign w:val="center"/>
          </w:tcPr>
          <w:p w14:paraId="274E7CC8" w14:textId="55453124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 xml:space="preserve">Garantir a quantidade de serventes necessários(as) à plena execução da </w:t>
            </w:r>
            <w:r w:rsidR="002F140A" w:rsidRPr="00E04E69">
              <w:rPr>
                <w:rFonts w:ascii="Calibri" w:hAnsi="Calibri" w:cs="Calibri"/>
              </w:rPr>
              <w:t xml:space="preserve">prestação dos serviços </w:t>
            </w:r>
            <w:r w:rsidRPr="00E04E69">
              <w:rPr>
                <w:rFonts w:ascii="Calibri" w:hAnsi="Calibri" w:cs="Calibri"/>
              </w:rPr>
              <w:t>e conduta compatível com o objeto e local da prestação de serviços.</w:t>
            </w:r>
          </w:p>
        </w:tc>
      </w:tr>
      <w:tr w:rsidR="0059463C" w:rsidRPr="00E04E69" w14:paraId="19E95D6A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0BD3E241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Meta a Cumprir</w:t>
            </w:r>
          </w:p>
        </w:tc>
        <w:tc>
          <w:tcPr>
            <w:tcW w:w="4257" w:type="pct"/>
            <w:gridSpan w:val="3"/>
            <w:vAlign w:val="center"/>
          </w:tcPr>
          <w:p w14:paraId="5A9B7BC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100% da presença dos funcionários e atendimento à conduta e demais condições previstas no contrato.</w:t>
            </w:r>
          </w:p>
        </w:tc>
      </w:tr>
      <w:tr w:rsidR="0059463C" w:rsidRPr="00E04E69" w14:paraId="28A54C63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8B15B3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Instrumento de Medição</w:t>
            </w:r>
          </w:p>
        </w:tc>
        <w:tc>
          <w:tcPr>
            <w:tcW w:w="4257" w:type="pct"/>
            <w:gridSpan w:val="3"/>
            <w:vAlign w:val="center"/>
          </w:tcPr>
          <w:p w14:paraId="7C7B7E3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Conferência Local.</w:t>
            </w:r>
          </w:p>
        </w:tc>
      </w:tr>
      <w:tr w:rsidR="0059463C" w:rsidRPr="00E04E69" w14:paraId="3DBD5AEA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68702E21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lastRenderedPageBreak/>
              <w:t>Forma de Acompanhamento</w:t>
            </w:r>
          </w:p>
        </w:tc>
        <w:tc>
          <w:tcPr>
            <w:tcW w:w="4257" w:type="pct"/>
            <w:gridSpan w:val="3"/>
            <w:vAlign w:val="center"/>
          </w:tcPr>
          <w:p w14:paraId="32A6A2B9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Visual, pelo Fiscal do contrato e responsáveis pelos setores.</w:t>
            </w:r>
          </w:p>
        </w:tc>
      </w:tr>
      <w:tr w:rsidR="0059463C" w:rsidRPr="00E04E69" w14:paraId="5AD1EBC4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4559655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Periodicidade</w:t>
            </w:r>
          </w:p>
        </w:tc>
        <w:tc>
          <w:tcPr>
            <w:tcW w:w="4257" w:type="pct"/>
            <w:gridSpan w:val="3"/>
            <w:vAlign w:val="center"/>
          </w:tcPr>
          <w:p w14:paraId="0274EDC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Diária.</w:t>
            </w:r>
          </w:p>
        </w:tc>
      </w:tr>
      <w:tr w:rsidR="0059463C" w:rsidRPr="00E04E69" w14:paraId="7CFD4155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424E923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Mecanismo de cálculo</w:t>
            </w:r>
          </w:p>
        </w:tc>
        <w:tc>
          <w:tcPr>
            <w:tcW w:w="4257" w:type="pct"/>
            <w:gridSpan w:val="3"/>
            <w:vAlign w:val="center"/>
          </w:tcPr>
          <w:p w14:paraId="5B4B90C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Será aplicada a pontuação atribuída para cada ocorrência verificada.</w:t>
            </w:r>
          </w:p>
        </w:tc>
      </w:tr>
      <w:tr w:rsidR="0059463C" w:rsidRPr="00E04E69" w14:paraId="7DFD8EA2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1AC0586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Início da Vigência</w:t>
            </w:r>
          </w:p>
        </w:tc>
        <w:tc>
          <w:tcPr>
            <w:tcW w:w="4257" w:type="pct"/>
            <w:gridSpan w:val="3"/>
            <w:vAlign w:val="center"/>
          </w:tcPr>
          <w:p w14:paraId="600D6C3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Conforme contrato.</w:t>
            </w:r>
          </w:p>
        </w:tc>
      </w:tr>
      <w:tr w:rsidR="0059463C" w:rsidRPr="00E04E69" w14:paraId="5A0C402D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12361B01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Ocorrências / Pontuação</w:t>
            </w:r>
          </w:p>
        </w:tc>
        <w:tc>
          <w:tcPr>
            <w:tcW w:w="3249" w:type="pct"/>
            <w:vAlign w:val="center"/>
          </w:tcPr>
          <w:p w14:paraId="40B6BDB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Deixar o posto de trabalho, sem a devida justificativa.</w:t>
            </w:r>
          </w:p>
        </w:tc>
        <w:tc>
          <w:tcPr>
            <w:tcW w:w="1008" w:type="pct"/>
            <w:gridSpan w:val="2"/>
            <w:vAlign w:val="center"/>
          </w:tcPr>
          <w:p w14:paraId="3D9A0DB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1,0 por ocorrência, por colaborador</w:t>
            </w:r>
          </w:p>
        </w:tc>
      </w:tr>
      <w:tr w:rsidR="0059463C" w:rsidRPr="00E04E69" w14:paraId="1628A057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2306E860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5B0D5F2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Recusar-se a executar os serviços compatíveis com o posto de trabalho, sem motivo justificado.</w:t>
            </w:r>
          </w:p>
        </w:tc>
        <w:tc>
          <w:tcPr>
            <w:tcW w:w="1008" w:type="pct"/>
            <w:gridSpan w:val="2"/>
            <w:vAlign w:val="center"/>
          </w:tcPr>
          <w:p w14:paraId="2B0912F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1,0 por ocorrência, por colaborador</w:t>
            </w:r>
          </w:p>
        </w:tc>
      </w:tr>
      <w:tr w:rsidR="002F140A" w:rsidRPr="00E04E69" w14:paraId="797D7FB8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1197464D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7370A0BB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Destruir ou danificar documentos e/ou equipamentos pertencentes à contratante por culpa ou dolo do funcionário da Contratada.</w:t>
            </w:r>
          </w:p>
        </w:tc>
        <w:tc>
          <w:tcPr>
            <w:tcW w:w="1008" w:type="pct"/>
            <w:gridSpan w:val="2"/>
            <w:vAlign w:val="center"/>
          </w:tcPr>
          <w:p w14:paraId="42D31EF1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3856EAE1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2,0 por ocorrência</w:t>
            </w:r>
          </w:p>
        </w:tc>
      </w:tr>
      <w:tr w:rsidR="002F140A" w:rsidRPr="00E04E69" w14:paraId="03075318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5E99A8B5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47EA1320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Adotar conduta incompatível com as atribuições do posto, favorecendo o surgimento de conflitos e desavenças.</w:t>
            </w:r>
          </w:p>
        </w:tc>
        <w:tc>
          <w:tcPr>
            <w:tcW w:w="1008" w:type="pct"/>
            <w:gridSpan w:val="2"/>
            <w:vAlign w:val="center"/>
          </w:tcPr>
          <w:p w14:paraId="79EC97A0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0481CFA3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2,0 ponto por ocorrência</w:t>
            </w:r>
          </w:p>
        </w:tc>
      </w:tr>
      <w:tr w:rsidR="002F140A" w:rsidRPr="00E04E69" w14:paraId="4107968C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4B0B8002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133AA0BA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Não respeitar os horários dos intervalos para repouso e alimentação, fixados pela administração.</w:t>
            </w:r>
          </w:p>
        </w:tc>
        <w:tc>
          <w:tcPr>
            <w:tcW w:w="1008" w:type="pct"/>
            <w:gridSpan w:val="2"/>
            <w:vAlign w:val="center"/>
          </w:tcPr>
          <w:p w14:paraId="4B34BB70" w14:textId="77777777" w:rsidR="002F140A" w:rsidRPr="00E04E69" w:rsidRDefault="002F140A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por ocorrência, por colaborador</w:t>
            </w:r>
          </w:p>
        </w:tc>
      </w:tr>
      <w:tr w:rsidR="0059463C" w:rsidRPr="00E04E69" w14:paraId="1B87CCA3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0E5D318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Faixas de ajustes no Pagamento</w:t>
            </w:r>
          </w:p>
        </w:tc>
        <w:tc>
          <w:tcPr>
            <w:tcW w:w="4257" w:type="pct"/>
            <w:gridSpan w:val="3"/>
            <w:vAlign w:val="center"/>
          </w:tcPr>
          <w:p w14:paraId="284288D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Serão registradas as ocorrências constatadas e o somatório dos pontos acumulados, pelo fiscal do contrato, e efetuado o desconto no pagamento, conforme tabela de Descontos.</w:t>
            </w:r>
          </w:p>
        </w:tc>
      </w:tr>
      <w:tr w:rsidR="0059463C" w:rsidRPr="00E04E69" w14:paraId="63796B9E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07D656C9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Observações</w:t>
            </w:r>
          </w:p>
        </w:tc>
        <w:tc>
          <w:tcPr>
            <w:tcW w:w="4257" w:type="pct"/>
            <w:gridSpan w:val="3"/>
            <w:vAlign w:val="center"/>
          </w:tcPr>
          <w:p w14:paraId="44CC0F7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Os pontos acumulados em cada indicador são cumulativos aos pontos dos demais indicadores.</w:t>
            </w:r>
          </w:p>
        </w:tc>
      </w:tr>
      <w:tr w:rsidR="0059463C" w:rsidRPr="00E04E69" w14:paraId="40251837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4422791F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798D633D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O</w:t>
            </w:r>
            <w:r w:rsidRPr="00E04E69">
              <w:rPr>
                <w:spacing w:val="-3"/>
              </w:rPr>
              <w:t xml:space="preserve"> </w:t>
            </w:r>
            <w:r w:rsidRPr="00E04E69">
              <w:t>acúmulo</w:t>
            </w:r>
            <w:r w:rsidRPr="00E04E69">
              <w:rPr>
                <w:spacing w:val="-3"/>
              </w:rPr>
              <w:t xml:space="preserve"> </w:t>
            </w:r>
            <w:r w:rsidRPr="00E04E69">
              <w:t>de</w:t>
            </w:r>
            <w:r w:rsidRPr="00E04E69">
              <w:rPr>
                <w:spacing w:val="-4"/>
              </w:rPr>
              <w:t xml:space="preserve"> </w:t>
            </w:r>
            <w:r w:rsidRPr="00E04E69">
              <w:t>pontos</w:t>
            </w:r>
            <w:r w:rsidRPr="00E04E69">
              <w:rPr>
                <w:spacing w:val="-1"/>
              </w:rPr>
              <w:t xml:space="preserve"> </w:t>
            </w:r>
            <w:r w:rsidRPr="00E04E69">
              <w:t>é</w:t>
            </w:r>
            <w:r w:rsidRPr="00E04E69">
              <w:rPr>
                <w:spacing w:val="-6"/>
              </w:rPr>
              <w:t xml:space="preserve"> </w:t>
            </w:r>
            <w:r w:rsidRPr="00E04E69">
              <w:t>mensal,</w:t>
            </w:r>
            <w:r w:rsidRPr="00E04E69">
              <w:rPr>
                <w:spacing w:val="-2"/>
              </w:rPr>
              <w:t xml:space="preserve"> </w:t>
            </w:r>
            <w:r w:rsidRPr="00E04E69">
              <w:t>sendo</w:t>
            </w:r>
            <w:r w:rsidRPr="00E04E69">
              <w:rPr>
                <w:spacing w:val="-1"/>
              </w:rPr>
              <w:t xml:space="preserve"> </w:t>
            </w:r>
            <w:r w:rsidRPr="00E04E69">
              <w:t>aplicado</w:t>
            </w:r>
            <w:r w:rsidRPr="00E04E69">
              <w:rPr>
                <w:spacing w:val="-6"/>
              </w:rPr>
              <w:t xml:space="preserve"> </w:t>
            </w:r>
            <w:r w:rsidRPr="00E04E69">
              <w:t>o</w:t>
            </w:r>
            <w:r w:rsidRPr="00E04E69">
              <w:rPr>
                <w:spacing w:val="-1"/>
              </w:rPr>
              <w:t xml:space="preserve"> </w:t>
            </w:r>
            <w:r w:rsidRPr="00E04E69">
              <w:t>desconto</w:t>
            </w:r>
            <w:r w:rsidRPr="00E04E69">
              <w:rPr>
                <w:spacing w:val="-3"/>
              </w:rPr>
              <w:t xml:space="preserve"> </w:t>
            </w:r>
            <w:r w:rsidRPr="00E04E69">
              <w:t>relativo</w:t>
            </w:r>
            <w:r w:rsidRPr="00E04E69">
              <w:rPr>
                <w:spacing w:val="-1"/>
              </w:rPr>
              <w:t xml:space="preserve"> </w:t>
            </w:r>
            <w:r w:rsidRPr="00E04E69">
              <w:t>às</w:t>
            </w:r>
            <w:r w:rsidRPr="00E04E69">
              <w:rPr>
                <w:spacing w:val="-52"/>
              </w:rPr>
              <w:t xml:space="preserve"> </w:t>
            </w:r>
            <w:r w:rsidRPr="00E04E69">
              <w:t>ocorrências</w:t>
            </w:r>
            <w:r w:rsidRPr="00E04E69">
              <w:rPr>
                <w:spacing w:val="-3"/>
              </w:rPr>
              <w:t xml:space="preserve"> </w:t>
            </w:r>
            <w:r w:rsidRPr="00E04E69">
              <w:t>do</w:t>
            </w:r>
            <w:r w:rsidRPr="00E04E69">
              <w:rPr>
                <w:spacing w:val="-2"/>
              </w:rPr>
              <w:t xml:space="preserve"> </w:t>
            </w:r>
            <w:r w:rsidRPr="00E04E69">
              <w:t>mês</w:t>
            </w:r>
            <w:r w:rsidRPr="00E04E69">
              <w:rPr>
                <w:spacing w:val="-1"/>
              </w:rPr>
              <w:t xml:space="preserve"> </w:t>
            </w:r>
            <w:r w:rsidRPr="00E04E69">
              <w:t>de</w:t>
            </w:r>
            <w:r w:rsidRPr="00E04E69">
              <w:rPr>
                <w:spacing w:val="-2"/>
              </w:rPr>
              <w:t xml:space="preserve"> </w:t>
            </w:r>
            <w:r w:rsidRPr="00E04E69">
              <w:t>prestação</w:t>
            </w:r>
            <w:r w:rsidRPr="00E04E69">
              <w:rPr>
                <w:spacing w:val="-1"/>
              </w:rPr>
              <w:t xml:space="preserve"> </w:t>
            </w:r>
            <w:r w:rsidRPr="00E04E69">
              <w:t>de serviços.</w:t>
            </w:r>
          </w:p>
        </w:tc>
      </w:tr>
      <w:tr w:rsidR="0059463C" w:rsidRPr="00E04E69" w14:paraId="61AFADCA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6A1ED5F6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3C03325B" w14:textId="77777777" w:rsidR="0059463C" w:rsidRPr="00E04E69" w:rsidRDefault="0069476B" w:rsidP="00E04E69">
            <w:pPr>
              <w:pStyle w:val="TableParagraph"/>
              <w:tabs>
                <w:tab w:val="left" w:pos="567"/>
              </w:tabs>
              <w:jc w:val="center"/>
            </w:pPr>
            <w:r w:rsidRPr="00E04E69">
              <w:t>A</w:t>
            </w:r>
            <w:r w:rsidRPr="00E04E69">
              <w:rPr>
                <w:spacing w:val="-2"/>
              </w:rPr>
              <w:t xml:space="preserve"> </w:t>
            </w:r>
            <w:r w:rsidRPr="00E04E69">
              <w:t>pontuação</w:t>
            </w:r>
            <w:r w:rsidRPr="00E04E69">
              <w:rPr>
                <w:spacing w:val="-1"/>
              </w:rPr>
              <w:t xml:space="preserve"> </w:t>
            </w:r>
            <w:r w:rsidRPr="00E04E69">
              <w:t>será</w:t>
            </w:r>
            <w:r w:rsidRPr="00E04E69">
              <w:rPr>
                <w:spacing w:val="-3"/>
              </w:rPr>
              <w:t xml:space="preserve"> </w:t>
            </w:r>
            <w:r w:rsidRPr="00E04E69">
              <w:t>zerada</w:t>
            </w:r>
            <w:r w:rsidRPr="00E04E69">
              <w:rPr>
                <w:spacing w:val="-4"/>
              </w:rPr>
              <w:t xml:space="preserve"> </w:t>
            </w:r>
            <w:r w:rsidRPr="00E04E69">
              <w:t>para</w:t>
            </w:r>
            <w:r w:rsidRPr="00E04E69">
              <w:rPr>
                <w:spacing w:val="-3"/>
              </w:rPr>
              <w:t xml:space="preserve"> </w:t>
            </w:r>
            <w:r w:rsidRPr="00E04E69">
              <w:t>o</w:t>
            </w:r>
            <w:r w:rsidRPr="00E04E69">
              <w:rPr>
                <w:spacing w:val="-2"/>
              </w:rPr>
              <w:t xml:space="preserve"> </w:t>
            </w:r>
            <w:r w:rsidRPr="00E04E69">
              <w:t>mês</w:t>
            </w:r>
            <w:r w:rsidRPr="00E04E69">
              <w:rPr>
                <w:spacing w:val="-1"/>
              </w:rPr>
              <w:t xml:space="preserve"> </w:t>
            </w:r>
            <w:r w:rsidRPr="00E04E69">
              <w:t>seguinte.</w:t>
            </w:r>
          </w:p>
        </w:tc>
      </w:tr>
      <w:tr w:rsidR="0059463C" w:rsidRPr="00E04E69" w14:paraId="4E6F806B" w14:textId="77777777" w:rsidTr="00E04E69">
        <w:trPr>
          <w:trHeight w:val="340"/>
        </w:trPr>
        <w:tc>
          <w:tcPr>
            <w:tcW w:w="5000" w:type="pct"/>
            <w:gridSpan w:val="4"/>
            <w:vAlign w:val="center"/>
          </w:tcPr>
          <w:p w14:paraId="7FFE00B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INDICADOR Nº 04 - EXECUÇÃO DOS SERVIÇOS</w:t>
            </w:r>
          </w:p>
        </w:tc>
      </w:tr>
      <w:tr w:rsidR="0059463C" w:rsidRPr="00E04E69" w14:paraId="42C26717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69E6B6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Finalidade</w:t>
            </w:r>
          </w:p>
        </w:tc>
        <w:tc>
          <w:tcPr>
            <w:tcW w:w="4257" w:type="pct"/>
            <w:gridSpan w:val="3"/>
            <w:vAlign w:val="center"/>
          </w:tcPr>
          <w:p w14:paraId="268B22C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Garantir a plena execução da prestação dos serviços contratados.</w:t>
            </w:r>
          </w:p>
        </w:tc>
      </w:tr>
      <w:tr w:rsidR="0059463C" w:rsidRPr="00E04E69" w14:paraId="0A8550A6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36F9B0A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Meta a Cumprir</w:t>
            </w:r>
          </w:p>
        </w:tc>
        <w:tc>
          <w:tcPr>
            <w:tcW w:w="4257" w:type="pct"/>
            <w:gridSpan w:val="3"/>
            <w:vAlign w:val="center"/>
          </w:tcPr>
          <w:p w14:paraId="23FBB61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100% de qualidade na execução dos serviços contratados.</w:t>
            </w:r>
          </w:p>
        </w:tc>
      </w:tr>
      <w:tr w:rsidR="0059463C" w:rsidRPr="00E04E69" w14:paraId="1FFB3EB1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37739DF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Instrumento de Medição</w:t>
            </w:r>
          </w:p>
        </w:tc>
        <w:tc>
          <w:tcPr>
            <w:tcW w:w="4257" w:type="pct"/>
            <w:gridSpan w:val="3"/>
            <w:vAlign w:val="center"/>
          </w:tcPr>
          <w:p w14:paraId="404E896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Conferência local.</w:t>
            </w:r>
          </w:p>
        </w:tc>
      </w:tr>
      <w:tr w:rsidR="0059463C" w:rsidRPr="00E04E69" w14:paraId="01C5FABC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04A0DE34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Forma de Acompanhamento</w:t>
            </w:r>
          </w:p>
        </w:tc>
        <w:tc>
          <w:tcPr>
            <w:tcW w:w="4257" w:type="pct"/>
            <w:gridSpan w:val="3"/>
            <w:vAlign w:val="center"/>
          </w:tcPr>
          <w:p w14:paraId="2A79127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Visual, pelo Fiscal do contrato e responsáveis pelos setores.</w:t>
            </w:r>
          </w:p>
        </w:tc>
      </w:tr>
      <w:tr w:rsidR="0059463C" w:rsidRPr="00E04E69" w14:paraId="6573D740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330A4D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Periodicidade</w:t>
            </w:r>
          </w:p>
        </w:tc>
        <w:tc>
          <w:tcPr>
            <w:tcW w:w="4257" w:type="pct"/>
            <w:gridSpan w:val="3"/>
            <w:vAlign w:val="center"/>
          </w:tcPr>
          <w:p w14:paraId="1C2F80F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Diária.</w:t>
            </w:r>
          </w:p>
        </w:tc>
      </w:tr>
      <w:tr w:rsidR="0059463C" w:rsidRPr="00E04E69" w14:paraId="15BFB025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2815A9B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Mecanismo de Cálculo</w:t>
            </w:r>
          </w:p>
        </w:tc>
        <w:tc>
          <w:tcPr>
            <w:tcW w:w="4257" w:type="pct"/>
            <w:gridSpan w:val="3"/>
            <w:vAlign w:val="center"/>
          </w:tcPr>
          <w:p w14:paraId="55FAE8B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Será aplicada a pontuação atribuída para cada ocorrência verificada.</w:t>
            </w:r>
          </w:p>
        </w:tc>
      </w:tr>
      <w:tr w:rsidR="0059463C" w:rsidRPr="00E04E69" w14:paraId="1CB7E394" w14:textId="77777777" w:rsidTr="00236F9A">
        <w:trPr>
          <w:trHeight w:val="340"/>
        </w:trPr>
        <w:tc>
          <w:tcPr>
            <w:tcW w:w="743" w:type="pct"/>
            <w:vAlign w:val="center"/>
          </w:tcPr>
          <w:p w14:paraId="75D53D3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Início da Vigência</w:t>
            </w:r>
          </w:p>
        </w:tc>
        <w:tc>
          <w:tcPr>
            <w:tcW w:w="4257" w:type="pct"/>
            <w:gridSpan w:val="3"/>
            <w:vAlign w:val="center"/>
          </w:tcPr>
          <w:p w14:paraId="109AC65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Conforme contrato.</w:t>
            </w:r>
          </w:p>
        </w:tc>
      </w:tr>
      <w:tr w:rsidR="0059463C" w:rsidRPr="00E04E69" w14:paraId="3CD0E832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62F6C21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Ocorrências / Pontuação</w:t>
            </w:r>
          </w:p>
        </w:tc>
        <w:tc>
          <w:tcPr>
            <w:tcW w:w="3249" w:type="pct"/>
            <w:vAlign w:val="center"/>
          </w:tcPr>
          <w:p w14:paraId="2F7FD2E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Deixar de apresentar ou substituir preposto no prazo estabelecido em edital.</w:t>
            </w:r>
          </w:p>
        </w:tc>
        <w:tc>
          <w:tcPr>
            <w:tcW w:w="1008" w:type="pct"/>
            <w:gridSpan w:val="2"/>
            <w:vAlign w:val="center"/>
          </w:tcPr>
          <w:p w14:paraId="55CAC1C2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5E78012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1,0 ponto por dia</w:t>
            </w:r>
          </w:p>
        </w:tc>
      </w:tr>
      <w:tr w:rsidR="0059463C" w:rsidRPr="00E04E69" w14:paraId="0BD79432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35689464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08118C1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Não atendimento às solicitações efetuadas pela gestão e fiscalização do contrato.</w:t>
            </w:r>
          </w:p>
        </w:tc>
        <w:tc>
          <w:tcPr>
            <w:tcW w:w="1008" w:type="pct"/>
            <w:gridSpan w:val="2"/>
            <w:vAlign w:val="center"/>
          </w:tcPr>
          <w:p w14:paraId="2437CD9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1,0 ponto por ocorrência</w:t>
            </w:r>
          </w:p>
        </w:tc>
      </w:tr>
      <w:tr w:rsidR="0059463C" w:rsidRPr="00E04E69" w14:paraId="4AF21A64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685CF051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507C4F6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Deixar de limpar áreas cobertas pelo objeto da contratação, de acordo com a escala e periodicidade estabelecida pela Administração.</w:t>
            </w:r>
          </w:p>
        </w:tc>
        <w:tc>
          <w:tcPr>
            <w:tcW w:w="1008" w:type="pct"/>
            <w:gridSpan w:val="2"/>
            <w:vAlign w:val="center"/>
          </w:tcPr>
          <w:p w14:paraId="4C002067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3BE7E96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 ocorrência</w:t>
            </w:r>
          </w:p>
        </w:tc>
      </w:tr>
      <w:tr w:rsidR="0059463C" w:rsidRPr="00E04E69" w14:paraId="0E60005B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5E04FA51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0003E4E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Resultado ineficiente da limpeza, tais como: manchas nos pisos ou vidros, sujeira no chão, móveis ou equipamentos, lixo não recolhido, etc.</w:t>
            </w:r>
          </w:p>
        </w:tc>
        <w:tc>
          <w:tcPr>
            <w:tcW w:w="1008" w:type="pct"/>
            <w:gridSpan w:val="2"/>
            <w:vAlign w:val="center"/>
          </w:tcPr>
          <w:p w14:paraId="3071F000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1E1107A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 ocorrência</w:t>
            </w:r>
          </w:p>
        </w:tc>
      </w:tr>
      <w:tr w:rsidR="0059463C" w:rsidRPr="00E04E69" w14:paraId="10D39858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13FA5AFF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06819FC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Utilização inadequada dos produtos de limpeza, prejudicando o resultado dos serviços</w:t>
            </w:r>
          </w:p>
        </w:tc>
        <w:tc>
          <w:tcPr>
            <w:tcW w:w="1008" w:type="pct"/>
            <w:gridSpan w:val="2"/>
            <w:vAlign w:val="center"/>
          </w:tcPr>
          <w:p w14:paraId="35DA3FF0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</w:t>
            </w:r>
          </w:p>
        </w:tc>
      </w:tr>
      <w:tr w:rsidR="0059463C" w:rsidRPr="00E04E69" w14:paraId="642C1677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208821F7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218BCAD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Manter funcionário sem as competências previstas, para a execução dos serviços.</w:t>
            </w:r>
          </w:p>
        </w:tc>
        <w:tc>
          <w:tcPr>
            <w:tcW w:w="1008" w:type="pct"/>
            <w:gridSpan w:val="2"/>
            <w:vAlign w:val="center"/>
          </w:tcPr>
          <w:p w14:paraId="0AF13FD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 ponto por colaborador, por dia</w:t>
            </w:r>
          </w:p>
        </w:tc>
      </w:tr>
      <w:tr w:rsidR="0059463C" w:rsidRPr="00E04E69" w14:paraId="35F7E8B4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0A66C5E0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9" w:type="pct"/>
            <w:vAlign w:val="center"/>
          </w:tcPr>
          <w:p w14:paraId="23C1D26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Deixar de substituir funcionário com rendimento</w:t>
            </w:r>
          </w:p>
          <w:p w14:paraId="5DB1A3D1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insatisfatório ou que tenha conduta incompatível com suas atribuições no prazo previsto.</w:t>
            </w:r>
          </w:p>
        </w:tc>
        <w:tc>
          <w:tcPr>
            <w:tcW w:w="1008" w:type="pct"/>
            <w:gridSpan w:val="2"/>
            <w:vAlign w:val="center"/>
          </w:tcPr>
          <w:p w14:paraId="02E66012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  <w:p w14:paraId="5B004F8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1,0 ponto por colaborador, por dia</w:t>
            </w:r>
          </w:p>
        </w:tc>
      </w:tr>
      <w:tr w:rsidR="0059463C" w:rsidRPr="00E04E69" w14:paraId="49FF2D14" w14:textId="77777777" w:rsidTr="001F29B5">
        <w:trPr>
          <w:trHeight w:val="891"/>
        </w:trPr>
        <w:tc>
          <w:tcPr>
            <w:tcW w:w="743" w:type="pct"/>
            <w:vAlign w:val="center"/>
          </w:tcPr>
          <w:p w14:paraId="5F7BFBBA" w14:textId="4D990147" w:rsidR="0059463C" w:rsidRPr="00E04E69" w:rsidRDefault="0069476B" w:rsidP="001F29B5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lastRenderedPageBreak/>
              <w:t>Faixas</w:t>
            </w:r>
            <w:r w:rsidRPr="00E04E69">
              <w:rPr>
                <w:rFonts w:ascii="Calibri" w:hAnsi="Calibri" w:cs="Calibri"/>
              </w:rPr>
              <w:tab/>
              <w:t>de</w:t>
            </w:r>
            <w:r w:rsidR="001F29B5">
              <w:rPr>
                <w:rFonts w:ascii="Calibri" w:hAnsi="Calibri" w:cs="Calibri"/>
              </w:rPr>
              <w:t xml:space="preserve"> </w:t>
            </w:r>
            <w:r w:rsidRPr="00E04E69">
              <w:rPr>
                <w:rFonts w:ascii="Calibri" w:hAnsi="Calibri" w:cs="Calibri"/>
              </w:rPr>
              <w:t>ajustes no pagamento</w:t>
            </w:r>
          </w:p>
        </w:tc>
        <w:tc>
          <w:tcPr>
            <w:tcW w:w="4257" w:type="pct"/>
            <w:gridSpan w:val="3"/>
            <w:vAlign w:val="center"/>
          </w:tcPr>
          <w:p w14:paraId="3274E843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Serão registradas as ocorrências constatadas e a somatória dos pontos acumulados, pelo fiscal do contrato, e efetuado o desconto no pagamento, conforme tabela de Descontos.</w:t>
            </w:r>
          </w:p>
        </w:tc>
      </w:tr>
      <w:tr w:rsidR="0059463C" w:rsidRPr="00E04E69" w14:paraId="1A82BABE" w14:textId="77777777" w:rsidTr="00236F9A">
        <w:trPr>
          <w:trHeight w:val="340"/>
        </w:trPr>
        <w:tc>
          <w:tcPr>
            <w:tcW w:w="743" w:type="pct"/>
            <w:vMerge w:val="restart"/>
            <w:vAlign w:val="center"/>
          </w:tcPr>
          <w:p w14:paraId="70B7FAAE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Observações</w:t>
            </w:r>
          </w:p>
        </w:tc>
        <w:tc>
          <w:tcPr>
            <w:tcW w:w="4257" w:type="pct"/>
            <w:gridSpan w:val="3"/>
            <w:vAlign w:val="center"/>
          </w:tcPr>
          <w:p w14:paraId="5D18C67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Os pontos acumulados em cada indicador são cumulativos aos pontos dos demais indicadores.</w:t>
            </w:r>
          </w:p>
        </w:tc>
      </w:tr>
      <w:tr w:rsidR="0059463C" w:rsidRPr="00E04E69" w14:paraId="4D526D3F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2442DA00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33B1F6B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 acúmulo de pontos é mensal, sendo aplicado o desconto relativo às ocorrências do mês de prestação de serviços.</w:t>
            </w:r>
          </w:p>
        </w:tc>
      </w:tr>
      <w:tr w:rsidR="0059463C" w:rsidRPr="00E04E69" w14:paraId="38A63C52" w14:textId="77777777" w:rsidTr="00236F9A">
        <w:trPr>
          <w:trHeight w:val="340"/>
        </w:trPr>
        <w:tc>
          <w:tcPr>
            <w:tcW w:w="743" w:type="pct"/>
            <w:vMerge/>
            <w:vAlign w:val="center"/>
          </w:tcPr>
          <w:p w14:paraId="6E35EE83" w14:textId="77777777" w:rsidR="0059463C" w:rsidRPr="00E04E69" w:rsidRDefault="0059463C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pct"/>
            <w:gridSpan w:val="3"/>
            <w:vAlign w:val="center"/>
          </w:tcPr>
          <w:p w14:paraId="260C159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A pontuação será zerada para o mês seguinte.</w:t>
            </w:r>
          </w:p>
        </w:tc>
      </w:tr>
    </w:tbl>
    <w:p w14:paraId="24390878" w14:textId="59AB7FF9" w:rsidR="0059463C" w:rsidRPr="00E04E69" w:rsidRDefault="0059463C" w:rsidP="00E04E69">
      <w:pPr>
        <w:tabs>
          <w:tab w:val="left" w:pos="567"/>
        </w:tabs>
        <w:rPr>
          <w:rFonts w:ascii="Calibri" w:hAnsi="Calibri" w:cs="Calibri"/>
        </w:rPr>
      </w:pPr>
    </w:p>
    <w:tbl>
      <w:tblPr>
        <w:tblStyle w:val="TabeladeGradeClara"/>
        <w:tblW w:w="5000" w:type="pct"/>
        <w:tblLook w:val="01E0" w:firstRow="1" w:lastRow="1" w:firstColumn="1" w:lastColumn="1" w:noHBand="0" w:noVBand="0"/>
      </w:tblPr>
      <w:tblGrid>
        <w:gridCol w:w="1736"/>
        <w:gridCol w:w="8724"/>
      </w:tblGrid>
      <w:tr w:rsidR="0059463C" w:rsidRPr="001F29B5" w14:paraId="08AD2A65" w14:textId="77777777" w:rsidTr="00CF4A61">
        <w:trPr>
          <w:trHeight w:val="508"/>
        </w:trPr>
        <w:tc>
          <w:tcPr>
            <w:tcW w:w="5000" w:type="pct"/>
            <w:gridSpan w:val="2"/>
            <w:vAlign w:val="center"/>
          </w:tcPr>
          <w:p w14:paraId="3B06A322" w14:textId="77777777" w:rsidR="0059463C" w:rsidRPr="001F29B5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1F29B5">
              <w:rPr>
                <w:rFonts w:ascii="Calibri" w:hAnsi="Calibri" w:cs="Calibri"/>
                <w:b/>
                <w:bCs/>
              </w:rPr>
              <w:t>DESCONTOS</w:t>
            </w:r>
          </w:p>
        </w:tc>
      </w:tr>
      <w:tr w:rsidR="0059463C" w:rsidRPr="00E04E69" w14:paraId="3DE554E0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76400C6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Pontos</w:t>
            </w:r>
          </w:p>
        </w:tc>
        <w:tc>
          <w:tcPr>
            <w:tcW w:w="4170" w:type="pct"/>
            <w:vAlign w:val="center"/>
          </w:tcPr>
          <w:p w14:paraId="1228AF9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Desconto</w:t>
            </w:r>
          </w:p>
        </w:tc>
      </w:tr>
      <w:tr w:rsidR="0059463C" w:rsidRPr="00E04E69" w14:paraId="5D4130B4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21F5FC7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2,0 a 5,0</w:t>
            </w:r>
          </w:p>
        </w:tc>
        <w:tc>
          <w:tcPr>
            <w:tcW w:w="4170" w:type="pct"/>
            <w:vAlign w:val="center"/>
          </w:tcPr>
          <w:p w14:paraId="74E3ABC2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0,5% de desconto sobre o valor apurado para o mês de ocorrência</w:t>
            </w:r>
          </w:p>
        </w:tc>
      </w:tr>
      <w:tr w:rsidR="0059463C" w:rsidRPr="00E04E69" w14:paraId="6359E524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28F653B7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5,1 a 8,0</w:t>
            </w:r>
          </w:p>
        </w:tc>
        <w:tc>
          <w:tcPr>
            <w:tcW w:w="4170" w:type="pct"/>
            <w:vAlign w:val="center"/>
          </w:tcPr>
          <w:p w14:paraId="0CF663A8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1% de desconto sobre o valor apurado para o mês de ocorrência</w:t>
            </w:r>
          </w:p>
        </w:tc>
      </w:tr>
      <w:tr w:rsidR="0059463C" w:rsidRPr="00E04E69" w14:paraId="07B3060C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0AB8905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8,1 a 11,0</w:t>
            </w:r>
          </w:p>
        </w:tc>
        <w:tc>
          <w:tcPr>
            <w:tcW w:w="4170" w:type="pct"/>
            <w:vAlign w:val="center"/>
          </w:tcPr>
          <w:p w14:paraId="6587040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2% de desconto sobre o valor apurado para o mês de ocorrência</w:t>
            </w:r>
          </w:p>
        </w:tc>
      </w:tr>
      <w:tr w:rsidR="0059463C" w:rsidRPr="00E04E69" w14:paraId="6DFD500D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79FBAAF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11,1 a 14,0</w:t>
            </w:r>
          </w:p>
        </w:tc>
        <w:tc>
          <w:tcPr>
            <w:tcW w:w="4170" w:type="pct"/>
            <w:vAlign w:val="center"/>
          </w:tcPr>
          <w:p w14:paraId="46DB8154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3% de desconto sobre o valor apurado para o mês de ocorrência</w:t>
            </w:r>
          </w:p>
        </w:tc>
      </w:tr>
      <w:tr w:rsidR="0059463C" w:rsidRPr="00E04E69" w14:paraId="5D50DD6B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29F4E914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14,1 a 16,0</w:t>
            </w:r>
          </w:p>
        </w:tc>
        <w:tc>
          <w:tcPr>
            <w:tcW w:w="4170" w:type="pct"/>
            <w:vAlign w:val="center"/>
          </w:tcPr>
          <w:p w14:paraId="339E5C8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4% de desconto sobre o valor apurado para o mês de ocorrência</w:t>
            </w:r>
          </w:p>
        </w:tc>
      </w:tr>
      <w:tr w:rsidR="0059463C" w:rsidRPr="00E04E69" w14:paraId="48DD3A6F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024B300F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16,1 a 20,0</w:t>
            </w:r>
          </w:p>
        </w:tc>
        <w:tc>
          <w:tcPr>
            <w:tcW w:w="4170" w:type="pct"/>
            <w:vAlign w:val="center"/>
          </w:tcPr>
          <w:p w14:paraId="197F6F4A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5% de desconto sobre o valor apurado para o mês de ocorrência</w:t>
            </w:r>
          </w:p>
        </w:tc>
      </w:tr>
      <w:tr w:rsidR="0059463C" w:rsidRPr="00E04E69" w14:paraId="425D3981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6A1788E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20,1 a 25,0</w:t>
            </w:r>
          </w:p>
        </w:tc>
        <w:tc>
          <w:tcPr>
            <w:tcW w:w="4170" w:type="pct"/>
            <w:vAlign w:val="center"/>
          </w:tcPr>
          <w:p w14:paraId="23EC7BF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7% de desconto sobre o valor apurado para o mês de ocorrência</w:t>
            </w:r>
          </w:p>
        </w:tc>
      </w:tr>
      <w:tr w:rsidR="0059463C" w:rsidRPr="00E04E69" w14:paraId="60271E6F" w14:textId="77777777" w:rsidTr="00CF4A61">
        <w:trPr>
          <w:trHeight w:val="376"/>
        </w:trPr>
        <w:tc>
          <w:tcPr>
            <w:tcW w:w="830" w:type="pct"/>
            <w:vAlign w:val="center"/>
          </w:tcPr>
          <w:p w14:paraId="0D73E43B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25,1 a 30,0</w:t>
            </w:r>
          </w:p>
        </w:tc>
        <w:tc>
          <w:tcPr>
            <w:tcW w:w="4170" w:type="pct"/>
            <w:vAlign w:val="center"/>
          </w:tcPr>
          <w:p w14:paraId="32076129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10% de desconto sobre o valor apurado para o mês de ocorrência</w:t>
            </w:r>
          </w:p>
        </w:tc>
      </w:tr>
      <w:tr w:rsidR="0059463C" w:rsidRPr="00E04E69" w14:paraId="3F3BC5E8" w14:textId="77777777" w:rsidTr="00CF4A61">
        <w:trPr>
          <w:trHeight w:val="1041"/>
        </w:trPr>
        <w:tc>
          <w:tcPr>
            <w:tcW w:w="830" w:type="pct"/>
            <w:vAlign w:val="center"/>
          </w:tcPr>
          <w:p w14:paraId="1B74843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1.</w:t>
            </w:r>
          </w:p>
        </w:tc>
        <w:tc>
          <w:tcPr>
            <w:tcW w:w="4170" w:type="pct"/>
            <w:vAlign w:val="center"/>
          </w:tcPr>
          <w:p w14:paraId="6001C6FD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O descumprimento da mesma condição contratual (reincidência), apurada por ocorrência, dentro do mês de competência, sofrerá acréscimo de 5,0 pontos na contagem final do desconto.</w:t>
            </w:r>
          </w:p>
        </w:tc>
      </w:tr>
      <w:tr w:rsidR="0059463C" w:rsidRPr="00E04E69" w14:paraId="539CBA73" w14:textId="77777777" w:rsidTr="00CF4A61">
        <w:trPr>
          <w:trHeight w:val="1040"/>
        </w:trPr>
        <w:tc>
          <w:tcPr>
            <w:tcW w:w="830" w:type="pct"/>
            <w:vAlign w:val="center"/>
          </w:tcPr>
          <w:p w14:paraId="4C2B2136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2.</w:t>
            </w:r>
          </w:p>
        </w:tc>
        <w:tc>
          <w:tcPr>
            <w:tcW w:w="4170" w:type="pct"/>
            <w:vAlign w:val="center"/>
          </w:tcPr>
          <w:p w14:paraId="2DA5FB0C" w14:textId="77777777" w:rsidR="0059463C" w:rsidRPr="00E04E69" w:rsidRDefault="0069476B" w:rsidP="00E04E69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E04E69">
              <w:rPr>
                <w:rFonts w:ascii="Calibri" w:hAnsi="Calibri" w:cs="Calibri"/>
              </w:rPr>
              <w:t>Condutas reincidentes no decorrer do contrato devem ser avaliadas pela Gestão do contrato para a aplicação das devidas sanções, sem prejuízo do desconto correspondente.</w:t>
            </w:r>
          </w:p>
        </w:tc>
      </w:tr>
      <w:tr w:rsidR="0059463C" w:rsidRPr="00C456F3" w14:paraId="682F681B" w14:textId="77777777" w:rsidTr="00CF4A61">
        <w:trPr>
          <w:trHeight w:val="1377"/>
        </w:trPr>
        <w:tc>
          <w:tcPr>
            <w:tcW w:w="830" w:type="pct"/>
            <w:vAlign w:val="center"/>
          </w:tcPr>
          <w:p w14:paraId="572D7B9F" w14:textId="77777777" w:rsidR="0059463C" w:rsidRPr="00C456F3" w:rsidRDefault="0069476B" w:rsidP="00C456F3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C456F3">
              <w:rPr>
                <w:rFonts w:ascii="Calibri" w:hAnsi="Calibri" w:cs="Calibri"/>
              </w:rPr>
              <w:t>3.</w:t>
            </w:r>
          </w:p>
        </w:tc>
        <w:tc>
          <w:tcPr>
            <w:tcW w:w="4170" w:type="pct"/>
            <w:vAlign w:val="center"/>
          </w:tcPr>
          <w:p w14:paraId="06EC6A17" w14:textId="77777777" w:rsidR="0059463C" w:rsidRPr="00C456F3" w:rsidRDefault="0069476B" w:rsidP="00C456F3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C456F3">
              <w:rPr>
                <w:rFonts w:ascii="Calibri" w:hAnsi="Calibri" w:cs="Calibri"/>
              </w:rPr>
              <w:t>Para os casos de acúmulo acima de 30 (trinta) pontos no mês, por não cumprimento das metas previstas no presente instrumento de medição de resultados, configurará a inexecução parcial do contrato, a qual será tratada</w:t>
            </w:r>
          </w:p>
          <w:p w14:paraId="36AEBA57" w14:textId="77777777" w:rsidR="0059463C" w:rsidRPr="00C456F3" w:rsidRDefault="0069476B" w:rsidP="00C456F3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  <w:r w:rsidRPr="00C456F3">
              <w:rPr>
                <w:rFonts w:ascii="Calibri" w:hAnsi="Calibri" w:cs="Calibri"/>
              </w:rPr>
              <w:t>conforme sanções previstas no Termo de Referência.</w:t>
            </w:r>
          </w:p>
        </w:tc>
      </w:tr>
    </w:tbl>
    <w:p w14:paraId="1F2D5399" w14:textId="77777777" w:rsidR="001F29B5" w:rsidRPr="00C456F3" w:rsidRDefault="001F29B5" w:rsidP="00C456F3">
      <w:pPr>
        <w:pStyle w:val="Ttulo1"/>
        <w:tabs>
          <w:tab w:val="left" w:pos="567"/>
          <w:tab w:val="left" w:pos="926"/>
        </w:tabs>
        <w:spacing w:before="0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081DF55E" w14:textId="2E0467D8" w:rsidR="00C456F3" w:rsidRPr="00C456F3" w:rsidRDefault="0069476B" w:rsidP="00C456F3">
      <w:pPr>
        <w:pStyle w:val="Ttulo1"/>
        <w:numPr>
          <w:ilvl w:val="0"/>
          <w:numId w:val="6"/>
        </w:numPr>
        <w:tabs>
          <w:tab w:val="left" w:pos="567"/>
          <w:tab w:val="left" w:pos="926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456F3">
        <w:rPr>
          <w:rFonts w:ascii="Calibri" w:hAnsi="Calibri" w:cs="Calibri"/>
          <w:sz w:val="22"/>
          <w:szCs w:val="22"/>
        </w:rPr>
        <w:t>DISPOSIÇÕES</w:t>
      </w:r>
      <w:r w:rsidRPr="00C456F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456F3">
        <w:rPr>
          <w:rFonts w:ascii="Calibri" w:hAnsi="Calibri" w:cs="Calibri"/>
          <w:sz w:val="22"/>
          <w:szCs w:val="22"/>
        </w:rPr>
        <w:t>FINAIS</w:t>
      </w:r>
    </w:p>
    <w:p w14:paraId="69B5121F" w14:textId="77777777" w:rsidR="00C456F3" w:rsidRPr="00C456F3" w:rsidRDefault="00C456F3" w:rsidP="00C456F3">
      <w:pPr>
        <w:pStyle w:val="Ttulo1"/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</w:p>
    <w:p w14:paraId="53939BEC" w14:textId="27B61250" w:rsidR="0059463C" w:rsidRPr="00CB62C3" w:rsidRDefault="0069476B" w:rsidP="00A35CAE">
      <w:pPr>
        <w:pStyle w:val="Ttulo1"/>
        <w:numPr>
          <w:ilvl w:val="1"/>
          <w:numId w:val="8"/>
        </w:numPr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A35CAE">
        <w:rPr>
          <w:rFonts w:ascii="Calibri" w:hAnsi="Calibri" w:cs="Calibri"/>
          <w:b w:val="0"/>
          <w:bCs w:val="0"/>
          <w:sz w:val="22"/>
          <w:szCs w:val="22"/>
        </w:rPr>
        <w:t>Este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instrumento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define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expectativas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de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serviços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responsabilidades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entre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o</w:t>
      </w:r>
      <w:r w:rsidR="00E04E69" w:rsidRPr="00A35CAE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pacing w:val="-62"/>
          <w:sz w:val="22"/>
          <w:szCs w:val="22"/>
        </w:rPr>
        <w:t xml:space="preserve"> </w:t>
      </w:r>
      <w:r w:rsidR="002F140A" w:rsidRPr="00A35CAE">
        <w:rPr>
          <w:rFonts w:ascii="Calibri" w:hAnsi="Calibri" w:cs="Calibri"/>
          <w:b w:val="0"/>
          <w:bCs w:val="0"/>
          <w:sz w:val="22"/>
          <w:szCs w:val="22"/>
        </w:rPr>
        <w:t>C</w:t>
      </w:r>
      <w:r w:rsidR="00E04E69" w:rsidRPr="00A35CAE">
        <w:rPr>
          <w:rFonts w:ascii="Calibri" w:hAnsi="Calibri" w:cs="Calibri"/>
          <w:b w:val="0"/>
          <w:bCs w:val="0"/>
          <w:sz w:val="22"/>
          <w:szCs w:val="22"/>
        </w:rPr>
        <w:t>o</w:t>
      </w:r>
      <w:r w:rsidR="002F140A" w:rsidRPr="00A35CAE">
        <w:rPr>
          <w:rFonts w:ascii="Calibri" w:hAnsi="Calibri" w:cs="Calibri"/>
          <w:b w:val="0"/>
          <w:bCs w:val="0"/>
          <w:sz w:val="22"/>
          <w:szCs w:val="22"/>
        </w:rPr>
        <w:t xml:space="preserve">nselho </w:t>
      </w:r>
      <w:r w:rsidR="00E04E69" w:rsidRPr="00A35CAE">
        <w:rPr>
          <w:rFonts w:ascii="Calibri" w:hAnsi="Calibri" w:cs="Calibri"/>
          <w:b w:val="0"/>
          <w:bCs w:val="0"/>
          <w:sz w:val="22"/>
          <w:szCs w:val="22"/>
        </w:rPr>
        <w:t xml:space="preserve">de Arquitetura e Urbanismo do </w:t>
      </w:r>
      <w:r w:rsidR="002F140A" w:rsidRPr="00A35CAE">
        <w:rPr>
          <w:rFonts w:ascii="Calibri" w:hAnsi="Calibri" w:cs="Calibri"/>
          <w:b w:val="0"/>
          <w:bCs w:val="0"/>
          <w:sz w:val="22"/>
          <w:szCs w:val="22"/>
        </w:rPr>
        <w:t xml:space="preserve">Distrito Federal </w:t>
      </w:r>
      <w:r w:rsidR="00E04E69" w:rsidRPr="00A35CAE">
        <w:rPr>
          <w:rFonts w:ascii="Calibri" w:hAnsi="Calibri" w:cs="Calibri"/>
          <w:b w:val="0"/>
          <w:bCs w:val="0"/>
          <w:sz w:val="22"/>
          <w:szCs w:val="22"/>
        </w:rPr>
        <w:t xml:space="preserve">(CAU/DF)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e a</w:t>
      </w:r>
      <w:r w:rsidRPr="00A35CAE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empresa</w:t>
      </w:r>
      <w:r w:rsidR="00A35CAE">
        <w:rPr>
          <w:rFonts w:ascii="Calibri" w:hAnsi="Calibri" w:cs="Calibri"/>
          <w:b w:val="0"/>
          <w:bCs w:val="0"/>
          <w:sz w:val="22"/>
          <w:szCs w:val="22"/>
        </w:rPr>
        <w:t xml:space="preserve"> [nome da empresa] CNPJ</w:t>
      </w:r>
      <w:r w:rsidRPr="00A35CAE">
        <w:rPr>
          <w:rFonts w:ascii="Calibri" w:hAnsi="Calibri" w:cs="Calibri"/>
          <w:b w:val="0"/>
          <w:bCs w:val="0"/>
          <w:spacing w:val="47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n°</w:t>
      </w:r>
      <w:r w:rsidR="00142CDA">
        <w:rPr>
          <w:rFonts w:ascii="Calibri" w:hAnsi="Calibri" w:cs="Calibri"/>
          <w:b w:val="0"/>
          <w:bCs w:val="0"/>
          <w:sz w:val="22"/>
          <w:szCs w:val="22"/>
        </w:rPr>
        <w:t>[numero do CNPJ],</w:t>
      </w:r>
      <w:r w:rsidRPr="00A35CAE">
        <w:rPr>
          <w:rFonts w:ascii="Calibri" w:hAnsi="Calibri" w:cs="Calibri"/>
          <w:b w:val="0"/>
          <w:bCs w:val="0"/>
          <w:spacing w:val="46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A35CAE">
        <w:rPr>
          <w:rFonts w:ascii="Calibri" w:hAnsi="Calibri" w:cs="Calibri"/>
          <w:b w:val="0"/>
          <w:bCs w:val="0"/>
          <w:spacing w:val="48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é</w:t>
      </w:r>
      <w:r w:rsidRPr="00A35CAE">
        <w:rPr>
          <w:rFonts w:ascii="Calibri" w:hAnsi="Calibri" w:cs="Calibri"/>
          <w:b w:val="0"/>
          <w:bCs w:val="0"/>
          <w:spacing w:val="53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parte</w:t>
      </w:r>
      <w:r w:rsidRPr="00A35CAE">
        <w:rPr>
          <w:rFonts w:ascii="Calibri" w:hAnsi="Calibri" w:cs="Calibri"/>
          <w:b w:val="0"/>
          <w:bCs w:val="0"/>
          <w:spacing w:val="48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integrante</w:t>
      </w:r>
      <w:r w:rsidRPr="00A35CAE">
        <w:rPr>
          <w:rFonts w:ascii="Calibri" w:hAnsi="Calibri" w:cs="Calibri"/>
          <w:b w:val="0"/>
          <w:bCs w:val="0"/>
          <w:spacing w:val="46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do</w:t>
      </w:r>
      <w:r w:rsidR="00142CD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contrato</w:t>
      </w:r>
      <w:r w:rsidR="00142CD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pacing w:val="-63"/>
          <w:sz w:val="22"/>
          <w:szCs w:val="22"/>
        </w:rPr>
        <w:t xml:space="preserve"> </w:t>
      </w:r>
      <w:r w:rsidR="00142CDA">
        <w:rPr>
          <w:rFonts w:ascii="Calibri" w:hAnsi="Calibri" w:cs="Calibri"/>
          <w:b w:val="0"/>
          <w:bCs w:val="0"/>
          <w:spacing w:val="-63"/>
          <w:sz w:val="22"/>
          <w:szCs w:val="22"/>
        </w:rPr>
        <w:t xml:space="preserve"> 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decorrente</w:t>
      </w:r>
      <w:r w:rsidRPr="00A35CAE">
        <w:rPr>
          <w:rFonts w:ascii="Calibri" w:hAnsi="Calibri" w:cs="Calibri"/>
          <w:b w:val="0"/>
          <w:bCs w:val="0"/>
          <w:spacing w:val="37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do</w:t>
      </w:r>
      <w:r w:rsidRPr="00A35CAE">
        <w:rPr>
          <w:rFonts w:ascii="Calibri" w:hAnsi="Calibri" w:cs="Calibri"/>
          <w:b w:val="0"/>
          <w:bCs w:val="0"/>
          <w:spacing w:val="34"/>
          <w:sz w:val="22"/>
          <w:szCs w:val="22"/>
        </w:rPr>
        <w:t xml:space="preserve"> </w:t>
      </w:r>
      <w:r w:rsidR="00142CDA">
        <w:rPr>
          <w:rFonts w:ascii="Calibri" w:hAnsi="Calibri" w:cs="Calibri"/>
          <w:b w:val="0"/>
          <w:bCs w:val="0"/>
          <w:sz w:val="22"/>
          <w:szCs w:val="22"/>
        </w:rPr>
        <w:t>P</w:t>
      </w:r>
      <w:r w:rsidR="00CB62C3">
        <w:rPr>
          <w:rFonts w:ascii="Calibri" w:hAnsi="Calibri" w:cs="Calibri"/>
          <w:b w:val="0"/>
          <w:bCs w:val="0"/>
          <w:sz w:val="22"/>
          <w:szCs w:val="22"/>
        </w:rPr>
        <w:t>r</w:t>
      </w:r>
      <w:r w:rsidR="00142CDA">
        <w:rPr>
          <w:rFonts w:ascii="Calibri" w:hAnsi="Calibri" w:cs="Calibri"/>
          <w:b w:val="0"/>
          <w:bCs w:val="0"/>
          <w:sz w:val="22"/>
          <w:szCs w:val="22"/>
        </w:rPr>
        <w:t>eg</w:t>
      </w:r>
      <w:r w:rsidR="00CB62C3">
        <w:rPr>
          <w:rFonts w:ascii="Calibri" w:hAnsi="Calibri" w:cs="Calibri"/>
          <w:b w:val="0"/>
          <w:bCs w:val="0"/>
          <w:sz w:val="22"/>
          <w:szCs w:val="22"/>
        </w:rPr>
        <w:t>ão Eletrônico CAU/DF</w:t>
      </w:r>
      <w:r w:rsidRPr="00A35CAE">
        <w:rPr>
          <w:rFonts w:ascii="Calibri" w:hAnsi="Calibri" w:cs="Calibri"/>
          <w:b w:val="0"/>
          <w:bCs w:val="0"/>
          <w:spacing w:val="36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nº</w:t>
      </w:r>
      <w:r w:rsidR="00CB62C3">
        <w:rPr>
          <w:rFonts w:ascii="Calibri" w:hAnsi="Calibri" w:cs="Calibri"/>
          <w:b w:val="0"/>
          <w:bCs w:val="0"/>
          <w:sz w:val="22"/>
          <w:szCs w:val="22"/>
        </w:rPr>
        <w:t xml:space="preserve"> 7/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202</w:t>
      </w:r>
      <w:r w:rsidR="002F140A" w:rsidRPr="00A35CAE">
        <w:rPr>
          <w:rFonts w:ascii="Calibri" w:hAnsi="Calibri" w:cs="Calibri"/>
          <w:b w:val="0"/>
          <w:bCs w:val="0"/>
          <w:sz w:val="22"/>
          <w:szCs w:val="22"/>
        </w:rPr>
        <w:t>3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,</w:t>
      </w:r>
      <w:r w:rsidRPr="00A35CAE">
        <w:rPr>
          <w:rFonts w:ascii="Calibri" w:hAnsi="Calibri" w:cs="Calibri"/>
          <w:b w:val="0"/>
          <w:bCs w:val="0"/>
          <w:spacing w:val="34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celebrado</w:t>
      </w:r>
      <w:r w:rsidRPr="00A35CAE">
        <w:rPr>
          <w:rFonts w:ascii="Calibri" w:hAnsi="Calibri" w:cs="Calibri"/>
          <w:b w:val="0"/>
          <w:bCs w:val="0"/>
          <w:spacing w:val="37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para</w:t>
      </w:r>
      <w:r w:rsidRPr="00A35CAE">
        <w:rPr>
          <w:rFonts w:ascii="Calibri" w:hAnsi="Calibri" w:cs="Calibri"/>
          <w:b w:val="0"/>
          <w:bCs w:val="0"/>
          <w:spacing w:val="34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prestação</w:t>
      </w:r>
      <w:r w:rsidRPr="00A35CAE">
        <w:rPr>
          <w:rFonts w:ascii="Calibri" w:hAnsi="Calibri" w:cs="Calibri"/>
          <w:b w:val="0"/>
          <w:bCs w:val="0"/>
          <w:spacing w:val="34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2F140A" w:rsidRPr="00A35CAE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35CAE">
        <w:rPr>
          <w:rFonts w:ascii="Calibri" w:hAnsi="Calibri" w:cs="Calibri"/>
          <w:b w:val="0"/>
          <w:bCs w:val="0"/>
          <w:spacing w:val="-62"/>
          <w:sz w:val="22"/>
          <w:szCs w:val="22"/>
        </w:rPr>
        <w:t xml:space="preserve"> </w:t>
      </w:r>
      <w:r w:rsidR="002F140A" w:rsidRPr="00A35CAE">
        <w:rPr>
          <w:rFonts w:ascii="Calibri" w:hAnsi="Calibri" w:cs="Calibri"/>
          <w:b w:val="0"/>
          <w:bCs w:val="0"/>
          <w:spacing w:val="-62"/>
          <w:sz w:val="22"/>
          <w:szCs w:val="22"/>
        </w:rPr>
        <w:t xml:space="preserve">   </w:t>
      </w:r>
      <w:r w:rsidRPr="00A35CAE">
        <w:rPr>
          <w:rFonts w:ascii="Calibri" w:hAnsi="Calibri" w:cs="Calibri"/>
          <w:b w:val="0"/>
          <w:bCs w:val="0"/>
          <w:sz w:val="22"/>
          <w:szCs w:val="22"/>
        </w:rPr>
        <w:t>serviços</w:t>
      </w:r>
      <w:r w:rsidRPr="00C456F3">
        <w:rPr>
          <w:rFonts w:ascii="Calibri" w:hAnsi="Calibri" w:cs="Calibri"/>
          <w:sz w:val="22"/>
          <w:szCs w:val="22"/>
        </w:rPr>
        <w:t xml:space="preserve"> </w:t>
      </w:r>
      <w:r w:rsidR="00CB62C3" w:rsidRPr="00CB62C3">
        <w:rPr>
          <w:rFonts w:ascii="Calibri" w:hAnsi="Calibri" w:cs="Calibri"/>
          <w:b w:val="0"/>
          <w:bCs w:val="0"/>
          <w:sz w:val="22"/>
          <w:szCs w:val="22"/>
        </w:rPr>
        <w:t>comuns de engenharia.</w:t>
      </w:r>
    </w:p>
    <w:p w14:paraId="25D0824A" w14:textId="77777777" w:rsidR="00CB62C3" w:rsidRPr="00CB62C3" w:rsidRDefault="00CB62C3" w:rsidP="00CB62C3">
      <w:pPr>
        <w:pStyle w:val="Ttulo1"/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2F3DD895" w14:textId="35F55508" w:rsidR="00CB62C3" w:rsidRDefault="0069476B" w:rsidP="00CB62C3">
      <w:pPr>
        <w:pStyle w:val="Ttulo1"/>
        <w:numPr>
          <w:ilvl w:val="1"/>
          <w:numId w:val="8"/>
        </w:numPr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CB62C3">
        <w:rPr>
          <w:rFonts w:ascii="Calibri" w:hAnsi="Calibri" w:cs="Calibri"/>
          <w:b w:val="0"/>
          <w:bCs w:val="0"/>
          <w:sz w:val="22"/>
          <w:szCs w:val="22"/>
        </w:rPr>
        <w:t>Além disso, o espírito deste instrumento é clarear e solidificar o pactuado entre as</w:t>
      </w:r>
      <w:r w:rsidRPr="00CB62C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partes, trabalhando juntos no provimento de serviços de qualidade e com eficiência,</w:t>
      </w:r>
      <w:r w:rsidRPr="00CB62C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visando</w:t>
      </w:r>
      <w:r w:rsidRPr="00CB62C3">
        <w:rPr>
          <w:rFonts w:ascii="Calibri" w:hAnsi="Calibri" w:cs="Calibri"/>
          <w:b w:val="0"/>
          <w:bCs w:val="0"/>
          <w:spacing w:val="-2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garantias</w:t>
      </w:r>
      <w:r w:rsidRPr="00CB62C3">
        <w:rPr>
          <w:rFonts w:ascii="Calibri" w:hAnsi="Calibri" w:cs="Calibri"/>
          <w:b w:val="0"/>
          <w:bCs w:val="0"/>
          <w:spacing w:val="-1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para</w:t>
      </w:r>
      <w:r w:rsidRPr="00CB62C3">
        <w:rPr>
          <w:rFonts w:ascii="Calibri" w:hAnsi="Calibri" w:cs="Calibri"/>
          <w:b w:val="0"/>
          <w:bCs w:val="0"/>
          <w:spacing w:val="2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CB62C3">
        <w:rPr>
          <w:rFonts w:ascii="Calibri" w:hAnsi="Calibri" w:cs="Calibri"/>
          <w:b w:val="0"/>
          <w:bCs w:val="0"/>
          <w:spacing w:val="-1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interesse</w:t>
      </w:r>
      <w:r w:rsidRPr="00CB62C3">
        <w:rPr>
          <w:rFonts w:ascii="Calibri" w:hAnsi="Calibri" w:cs="Calibri"/>
          <w:b w:val="0"/>
          <w:bCs w:val="0"/>
          <w:spacing w:val="2"/>
          <w:sz w:val="22"/>
          <w:szCs w:val="22"/>
        </w:rPr>
        <w:t xml:space="preserve"> </w:t>
      </w:r>
      <w:r w:rsidRPr="00CB62C3">
        <w:rPr>
          <w:rFonts w:ascii="Calibri" w:hAnsi="Calibri" w:cs="Calibri"/>
          <w:b w:val="0"/>
          <w:bCs w:val="0"/>
          <w:sz w:val="22"/>
          <w:szCs w:val="22"/>
        </w:rPr>
        <w:t>público.</w:t>
      </w:r>
    </w:p>
    <w:p w14:paraId="6CE29044" w14:textId="77777777" w:rsidR="00CB62C3" w:rsidRPr="00CB62C3" w:rsidRDefault="00CB62C3" w:rsidP="00CB62C3">
      <w:pPr>
        <w:pStyle w:val="Ttulo1"/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1F006B73" w14:textId="1808041A" w:rsidR="0059463C" w:rsidRDefault="0069476B" w:rsidP="00E949D3">
      <w:pPr>
        <w:pStyle w:val="Ttulo1"/>
        <w:numPr>
          <w:ilvl w:val="1"/>
          <w:numId w:val="8"/>
        </w:numPr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E949D3">
        <w:rPr>
          <w:rFonts w:ascii="Calibri" w:hAnsi="Calibri" w:cs="Calibri"/>
          <w:b w:val="0"/>
          <w:bCs w:val="0"/>
          <w:sz w:val="22"/>
          <w:szCs w:val="22"/>
        </w:rPr>
        <w:t>A assinatura deste instrumento indica que as partes o revisaram e que, em termos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de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necessidades,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apresenta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objetivos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realizáveis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mensuráveis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na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execução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dos</w:t>
      </w:r>
      <w:r w:rsidRPr="00E949D3">
        <w:rPr>
          <w:rFonts w:ascii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Pr="00E949D3">
        <w:rPr>
          <w:rFonts w:ascii="Calibri" w:hAnsi="Calibri" w:cs="Calibri"/>
          <w:b w:val="0"/>
          <w:bCs w:val="0"/>
          <w:sz w:val="22"/>
          <w:szCs w:val="22"/>
        </w:rPr>
        <w:t>serviços.</w:t>
      </w:r>
    </w:p>
    <w:p w14:paraId="2B31D4FA" w14:textId="77777777" w:rsidR="00E949D3" w:rsidRDefault="00E949D3" w:rsidP="00E949D3">
      <w:pPr>
        <w:pStyle w:val="Ttulo1"/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2D327FDD" w14:textId="77777777" w:rsidR="00E949D3" w:rsidRPr="00E949D3" w:rsidRDefault="00E949D3" w:rsidP="00E949D3">
      <w:pPr>
        <w:pStyle w:val="Ttulo1"/>
        <w:tabs>
          <w:tab w:val="left" w:pos="567"/>
          <w:tab w:val="left" w:pos="92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sectPr w:rsidR="00E949D3" w:rsidRPr="00E949D3" w:rsidSect="00C966DD">
      <w:pgSz w:w="11910" w:h="16840"/>
      <w:pgMar w:top="720" w:right="720" w:bottom="720" w:left="720" w:header="4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46EA" w14:textId="77777777" w:rsidR="00490073" w:rsidRDefault="00490073">
      <w:r>
        <w:separator/>
      </w:r>
    </w:p>
  </w:endnote>
  <w:endnote w:type="continuationSeparator" w:id="0">
    <w:p w14:paraId="5673BA89" w14:textId="77777777" w:rsidR="00490073" w:rsidRDefault="004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D813" w14:textId="77777777" w:rsidR="00490073" w:rsidRDefault="00490073">
      <w:r>
        <w:separator/>
      </w:r>
    </w:p>
  </w:footnote>
  <w:footnote w:type="continuationSeparator" w:id="0">
    <w:p w14:paraId="77357E71" w14:textId="77777777" w:rsidR="00490073" w:rsidRDefault="0049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166"/>
    <w:multiLevelType w:val="multilevel"/>
    <w:tmpl w:val="4E407B28"/>
    <w:lvl w:ilvl="0">
      <w:start w:val="5"/>
      <w:numFmt w:val="decimal"/>
      <w:lvlText w:val="%1"/>
      <w:lvlJc w:val="left"/>
      <w:pPr>
        <w:ind w:left="215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495"/>
        <w:jc w:val="left"/>
      </w:pPr>
      <w:rPr>
        <w:rFonts w:ascii="Calibri" w:eastAsia="Times New Roman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pt-PT" w:eastAsia="en-US" w:bidi="ar-SA"/>
      </w:rPr>
    </w:lvl>
  </w:abstractNum>
  <w:abstractNum w:abstractNumId="1" w15:restartNumberingAfterBreak="0">
    <w:nsid w:val="1142384D"/>
    <w:multiLevelType w:val="multilevel"/>
    <w:tmpl w:val="97865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" w15:restartNumberingAfterBreak="0">
    <w:nsid w:val="31BB2211"/>
    <w:multiLevelType w:val="multilevel"/>
    <w:tmpl w:val="CCD0E1C6"/>
    <w:lvl w:ilvl="0">
      <w:start w:val="4"/>
      <w:numFmt w:val="decimal"/>
      <w:lvlText w:val="%1"/>
      <w:lvlJc w:val="left"/>
      <w:pPr>
        <w:ind w:left="220" w:hanging="48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0" w:hanging="485"/>
        <w:jc w:val="left"/>
      </w:pPr>
      <w:rPr>
        <w:rFonts w:ascii="Calibri" w:eastAsia="Times New Roman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34013A63"/>
    <w:multiLevelType w:val="multilevel"/>
    <w:tmpl w:val="1D20DB68"/>
    <w:lvl w:ilvl="0">
      <w:start w:val="1"/>
      <w:numFmt w:val="decimal"/>
      <w:lvlText w:val="%1"/>
      <w:lvlJc w:val="left"/>
      <w:pPr>
        <w:ind w:left="414" w:hanging="195"/>
        <w:jc w:val="left"/>
      </w:pPr>
      <w:rPr>
        <w:rFonts w:ascii="Calibri" w:eastAsia="Times New Roman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08"/>
        <w:jc w:val="left"/>
      </w:pPr>
      <w:rPr>
        <w:rFonts w:ascii="Calibri" w:eastAsia="Arial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74" w:hanging="346"/>
        <w:jc w:val="left"/>
      </w:pPr>
      <w:rPr>
        <w:rFonts w:ascii="Calibri" w:eastAsia="Times New Roman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1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3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9" w:hanging="346"/>
      </w:pPr>
      <w:rPr>
        <w:rFonts w:hint="default"/>
        <w:lang w:val="pt-PT" w:eastAsia="en-US" w:bidi="ar-SA"/>
      </w:rPr>
    </w:lvl>
  </w:abstractNum>
  <w:abstractNum w:abstractNumId="4" w15:restartNumberingAfterBreak="0">
    <w:nsid w:val="3A4115F4"/>
    <w:multiLevelType w:val="multilevel"/>
    <w:tmpl w:val="ABE6197A"/>
    <w:lvl w:ilvl="0">
      <w:start w:val="2"/>
      <w:numFmt w:val="decimal"/>
      <w:lvlText w:val="%1."/>
      <w:lvlJc w:val="left"/>
      <w:pPr>
        <w:ind w:left="928" w:hanging="708"/>
        <w:jc w:val="lef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708"/>
        <w:jc w:val="left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1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405B2894"/>
    <w:multiLevelType w:val="multilevel"/>
    <w:tmpl w:val="33128BF8"/>
    <w:lvl w:ilvl="0">
      <w:start w:val="7"/>
      <w:numFmt w:val="decimal"/>
      <w:lvlText w:val="%1"/>
      <w:lvlJc w:val="left"/>
      <w:pPr>
        <w:ind w:left="215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519"/>
        <w:jc w:val="left"/>
      </w:pPr>
      <w:rPr>
        <w:rFonts w:ascii="Calibri" w:eastAsia="Times New Roman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3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519"/>
      </w:pPr>
      <w:rPr>
        <w:rFonts w:hint="default"/>
        <w:lang w:val="pt-PT" w:eastAsia="en-US" w:bidi="ar-SA"/>
      </w:rPr>
    </w:lvl>
  </w:abstractNum>
  <w:abstractNum w:abstractNumId="6" w15:restartNumberingAfterBreak="0">
    <w:nsid w:val="4CC91048"/>
    <w:multiLevelType w:val="multilevel"/>
    <w:tmpl w:val="B3D0D3E2"/>
    <w:lvl w:ilvl="0">
      <w:start w:val="4"/>
      <w:numFmt w:val="decimal"/>
      <w:lvlText w:val="%1"/>
      <w:lvlJc w:val="left"/>
      <w:pPr>
        <w:ind w:left="36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567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5B726926"/>
    <w:multiLevelType w:val="multilevel"/>
    <w:tmpl w:val="983A87E8"/>
    <w:lvl w:ilvl="0">
      <w:start w:val="3"/>
      <w:numFmt w:val="decimal"/>
      <w:lvlText w:val="%1"/>
      <w:lvlJc w:val="left"/>
      <w:pPr>
        <w:ind w:left="335" w:hanging="5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5" w:hanging="593"/>
        <w:jc w:val="lef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9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593"/>
      </w:pPr>
      <w:rPr>
        <w:rFonts w:hint="default"/>
        <w:lang w:val="pt-PT" w:eastAsia="en-US" w:bidi="ar-SA"/>
      </w:rPr>
    </w:lvl>
  </w:abstractNum>
  <w:num w:numId="1" w16cid:durableId="1560483758">
    <w:abstractNumId w:val="5"/>
  </w:num>
  <w:num w:numId="2" w16cid:durableId="88545825">
    <w:abstractNumId w:val="0"/>
  </w:num>
  <w:num w:numId="3" w16cid:durableId="136071726">
    <w:abstractNumId w:val="2"/>
  </w:num>
  <w:num w:numId="4" w16cid:durableId="707071171">
    <w:abstractNumId w:val="6"/>
  </w:num>
  <w:num w:numId="5" w16cid:durableId="1869371101">
    <w:abstractNumId w:val="7"/>
  </w:num>
  <w:num w:numId="6" w16cid:durableId="2045594815">
    <w:abstractNumId w:val="4"/>
  </w:num>
  <w:num w:numId="7" w16cid:durableId="707680365">
    <w:abstractNumId w:val="3"/>
  </w:num>
  <w:num w:numId="8" w16cid:durableId="48844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C"/>
    <w:rsid w:val="000D08B8"/>
    <w:rsid w:val="00142CDA"/>
    <w:rsid w:val="001B3EBB"/>
    <w:rsid w:val="001F29B5"/>
    <w:rsid w:val="00217C1D"/>
    <w:rsid w:val="002310BA"/>
    <w:rsid w:val="00236F9A"/>
    <w:rsid w:val="002F140A"/>
    <w:rsid w:val="00490073"/>
    <w:rsid w:val="0059463C"/>
    <w:rsid w:val="005E7A77"/>
    <w:rsid w:val="0069476B"/>
    <w:rsid w:val="00755041"/>
    <w:rsid w:val="007B55E7"/>
    <w:rsid w:val="007F3E5C"/>
    <w:rsid w:val="00A113D6"/>
    <w:rsid w:val="00A35CAE"/>
    <w:rsid w:val="00BD0C0D"/>
    <w:rsid w:val="00C456F3"/>
    <w:rsid w:val="00C966DD"/>
    <w:rsid w:val="00CB2748"/>
    <w:rsid w:val="00CB62C3"/>
    <w:rsid w:val="00CF4A61"/>
    <w:rsid w:val="00D41BF4"/>
    <w:rsid w:val="00E04E69"/>
    <w:rsid w:val="00E204EE"/>
    <w:rsid w:val="00E949D3"/>
    <w:rsid w:val="00F40351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ECA32D"/>
  <w15:docId w15:val="{EDAA0BCC-43DE-42F8-A8FE-DCCD6DD9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9"/>
      <w:ind w:left="546" w:hanging="720"/>
      <w:jc w:val="both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89"/>
      <w:ind w:left="2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52"/>
      <w:ind w:left="21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2F1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40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14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40A"/>
    <w:rPr>
      <w:rFonts w:ascii="Times New Roman" w:eastAsia="Times New Roman" w:hAnsi="Times New Roman" w:cs="Times New Roman"/>
      <w:lang w:val="pt-PT"/>
    </w:rPr>
  </w:style>
  <w:style w:type="table" w:styleId="TabeladeGradeClara">
    <w:name w:val="Grid Table Light"/>
    <w:basedOn w:val="Tabelanormal"/>
    <w:uiPriority w:val="40"/>
    <w:rsid w:val="00CF4A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2376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</cp:lastModifiedBy>
  <cp:revision>24</cp:revision>
  <dcterms:created xsi:type="dcterms:W3CDTF">2023-12-04T16:18:00Z</dcterms:created>
  <dcterms:modified xsi:type="dcterms:W3CDTF">2023-12-04T17:40:00Z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2021-11-18T00:00:00Z</vt:filetime>
  </property>
</Properties>
</file>